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3C045C" w:rsidTr="00996BC7">
        <w:trPr>
          <w:trHeight w:val="2834"/>
        </w:trPr>
        <w:tc>
          <w:tcPr>
            <w:tcW w:w="4966" w:type="dxa"/>
          </w:tcPr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3C045C" w:rsidRDefault="003C045C" w:rsidP="00996BC7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3C045C" w:rsidRDefault="003C045C" w:rsidP="00996BC7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3C045C" w:rsidRDefault="003C045C" w:rsidP="00996BC7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3C045C" w:rsidRDefault="003C045C" w:rsidP="00996BC7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       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045C" w:rsidRDefault="003C045C" w:rsidP="0096748F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Административного регламента по предоставлению муниципальной услуги «</w:t>
            </w:r>
            <w:bookmarkStart w:id="0" w:name="_GoBack"/>
            <w:r w:rsidRPr="006057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bookmarkEnd w:id="0"/>
            <w:r w:rsidRPr="00D14DBA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  <w:p w:rsidR="003C045C" w:rsidRDefault="003C045C" w:rsidP="00996BC7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3C045C" w:rsidRDefault="003C045C" w:rsidP="00996BC7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3C045C" w:rsidRPr="00066EBD" w:rsidRDefault="00C92F05" w:rsidP="003C045C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 Р О Е К Т</w:t>
            </w:r>
          </w:p>
        </w:tc>
      </w:tr>
    </w:tbl>
    <w:p w:rsidR="003C045C" w:rsidRDefault="003C045C" w:rsidP="003C045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Pr="006057C0">
        <w:rPr>
          <w:rFonts w:ascii="Times New Roman" w:hAnsi="Times New Roman"/>
          <w:sz w:val="28"/>
          <w:szCs w:val="28"/>
        </w:rPr>
        <w:t xml:space="preserve">со статьей 40 Градостроительного кодекса Российской Федерации и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Законом Самарской области от 29</w:t>
      </w:r>
      <w:r w:rsidR="00FA7F5B">
        <w:rPr>
          <w:rFonts w:ascii="Times New Roman" w:hAnsi="Times New Roman"/>
          <w:sz w:val="28"/>
          <w:szCs w:val="28"/>
          <w:shd w:val="clear" w:color="auto" w:fill="FFFFFF"/>
        </w:rPr>
        <w:t xml:space="preserve"> декабря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городского округа Кинель Самарской области, </w:t>
      </w:r>
    </w:p>
    <w:p w:rsidR="003C045C" w:rsidRDefault="003C045C" w:rsidP="003C045C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3C045C" w:rsidRDefault="003C045C" w:rsidP="003C045C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Утвердить Административный регламент предоставления муниципальной услуги «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:rsidR="003C045C" w:rsidRDefault="003C045C" w:rsidP="003C045C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Считать утратившим силу постановление администрации городского округа Кинель Самарской области от </w:t>
      </w:r>
      <w:r w:rsidR="00D7120D" w:rsidRPr="00862601">
        <w:rPr>
          <w:rFonts w:ascii="Times New Roman" w:hAnsi="Times New Roman"/>
          <w:sz w:val="28"/>
          <w:szCs w:val="28"/>
          <w:lang w:eastAsia="ar-SA"/>
        </w:rPr>
        <w:t xml:space="preserve">11 марта 2024 г. № 639 «Об утверждении </w:t>
      </w:r>
      <w:bookmarkStart w:id="1" w:name="_Hlk168556270"/>
      <w:r w:rsidR="00D7120D" w:rsidRPr="00862601">
        <w:rPr>
          <w:rFonts w:ascii="Times New Roman" w:hAnsi="Times New Roman"/>
          <w:sz w:val="28"/>
          <w:szCs w:val="28"/>
          <w:lang w:eastAsia="ar-SA"/>
        </w:rPr>
        <w:t xml:space="preserve">административного регламента по предоставлению муниципальной услуги «Предоставление разрешения на отклонение от </w:t>
      </w:r>
      <w:r w:rsidR="00D7120D" w:rsidRPr="00862601">
        <w:rPr>
          <w:rFonts w:ascii="Times New Roman" w:hAnsi="Times New Roman"/>
          <w:sz w:val="28"/>
          <w:szCs w:val="28"/>
          <w:lang w:eastAsia="ar-SA"/>
        </w:rPr>
        <w:lastRenderedPageBreak/>
        <w:t>предельных параметров разрешенного строительства, реконструкции объектов капитального строительства</w:t>
      </w:r>
      <w:r w:rsidR="00D7120D" w:rsidRPr="00337720">
        <w:rPr>
          <w:rFonts w:ascii="Times New Roman" w:hAnsi="Times New Roman"/>
          <w:sz w:val="28"/>
          <w:szCs w:val="28"/>
          <w:lang w:eastAsia="ar-SA"/>
        </w:rPr>
        <w:t>»</w:t>
      </w:r>
      <w:bookmarkEnd w:id="1"/>
      <w:r w:rsidR="00D7120D" w:rsidRPr="00337720">
        <w:rPr>
          <w:rFonts w:ascii="Times New Roman" w:hAnsi="Times New Roman"/>
          <w:sz w:val="28"/>
          <w:szCs w:val="28"/>
          <w:lang w:eastAsia="ar-SA"/>
        </w:rPr>
        <w:t xml:space="preserve"> (в редакции от 2</w:t>
      </w:r>
      <w:r w:rsidR="00337720" w:rsidRPr="00337720">
        <w:rPr>
          <w:rFonts w:ascii="Times New Roman" w:hAnsi="Times New Roman"/>
          <w:sz w:val="28"/>
          <w:szCs w:val="28"/>
          <w:lang w:eastAsia="ar-SA"/>
        </w:rPr>
        <w:t>5</w:t>
      </w:r>
      <w:r w:rsidR="00D7120D" w:rsidRPr="00337720">
        <w:rPr>
          <w:rFonts w:ascii="Times New Roman" w:hAnsi="Times New Roman"/>
          <w:sz w:val="28"/>
          <w:szCs w:val="28"/>
          <w:lang w:eastAsia="ar-SA"/>
        </w:rPr>
        <w:t xml:space="preserve"> июня 202</w:t>
      </w:r>
      <w:r w:rsidR="00337720" w:rsidRPr="00337720">
        <w:rPr>
          <w:rFonts w:ascii="Times New Roman" w:hAnsi="Times New Roman"/>
          <w:sz w:val="28"/>
          <w:szCs w:val="28"/>
          <w:lang w:eastAsia="ar-SA"/>
        </w:rPr>
        <w:t>4</w:t>
      </w:r>
      <w:r w:rsidR="00D7120D" w:rsidRPr="00337720">
        <w:rPr>
          <w:rFonts w:ascii="Times New Roman" w:hAnsi="Times New Roman"/>
          <w:sz w:val="28"/>
          <w:szCs w:val="28"/>
          <w:lang w:eastAsia="ar-SA"/>
        </w:rPr>
        <w:t xml:space="preserve"> г)</w:t>
      </w:r>
      <w:r w:rsidRPr="00337720">
        <w:rPr>
          <w:rFonts w:ascii="Times New Roman" w:hAnsi="Times New Roman"/>
          <w:sz w:val="28"/>
          <w:szCs w:val="28"/>
          <w:lang w:eastAsia="ar-SA"/>
        </w:rPr>
        <w:t>.</w:t>
      </w:r>
    </w:p>
    <w:p w:rsidR="003C045C" w:rsidRDefault="003C045C" w:rsidP="003C045C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Официально опубликовать настоящее постановление.  </w:t>
      </w:r>
    </w:p>
    <w:p w:rsidR="003C045C" w:rsidRDefault="003C045C" w:rsidP="003C045C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 Настоящее постановление вступает в силу на следующий день после дня его официального опубликования.</w:t>
      </w:r>
    </w:p>
    <w:p w:rsidR="003C045C" w:rsidRDefault="003C045C" w:rsidP="003C045C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Контроль за выполнением настоящего постановления возложить на руководителя управления архитектуры и градостроительства администрации городского округа Кинель Самарской области.</w:t>
      </w:r>
    </w:p>
    <w:p w:rsidR="003C045C" w:rsidRDefault="003C045C" w:rsidP="003C045C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В.С. Тимошенко</w:t>
      </w: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748F" w:rsidRDefault="0096748F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748F" w:rsidRDefault="0096748F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748F" w:rsidRDefault="0096748F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748F" w:rsidRDefault="0096748F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045C" w:rsidRDefault="003C045C" w:rsidP="003C045C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Крикуненко  21430</w:t>
      </w:r>
    </w:p>
    <w:p w:rsidR="003C045C" w:rsidRPr="00144727" w:rsidRDefault="003C045C" w:rsidP="003C04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3C045C" w:rsidRPr="00144727" w:rsidRDefault="003C045C" w:rsidP="003C045C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C045C" w:rsidRPr="00144727" w:rsidRDefault="003C045C" w:rsidP="003C045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3C045C" w:rsidRDefault="003C045C" w:rsidP="003C045C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4"/>
          <w:szCs w:val="28"/>
          <w:lang w:eastAsia="ar-SA"/>
        </w:rPr>
      </w:pPr>
      <w:r w:rsidRPr="0036716F">
        <w:rPr>
          <w:rFonts w:ascii="Times New Roman" w:hAnsi="Times New Roman"/>
          <w:color w:val="000000"/>
          <w:sz w:val="24"/>
          <w:szCs w:val="28"/>
          <w:lang w:eastAsia="ar-SA"/>
        </w:rPr>
        <w:t xml:space="preserve">к проекту постановления администрации городского округа </w:t>
      </w:r>
      <w:r w:rsidRPr="0036716F">
        <w:rPr>
          <w:rFonts w:ascii="Times New Roman" w:hAnsi="Times New Roman"/>
          <w:sz w:val="24"/>
          <w:szCs w:val="28"/>
          <w:lang w:eastAsia="ar-SA"/>
        </w:rPr>
        <w:t xml:space="preserve">Кинель Самарской области </w:t>
      </w:r>
    </w:p>
    <w:p w:rsidR="00862601" w:rsidRPr="00862601" w:rsidRDefault="00FA7F5B" w:rsidP="00862601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>«</w:t>
      </w:r>
      <w:r w:rsidR="00862601" w:rsidRPr="00862601">
        <w:rPr>
          <w:rFonts w:ascii="Times New Roman" w:hAnsi="Times New Roman"/>
          <w:sz w:val="24"/>
          <w:szCs w:val="24"/>
          <w:u w:val="single"/>
          <w:lang w:eastAsia="ar-SA"/>
        </w:rPr>
        <w:t>Об утверждении Административного регламента по предоставлению муниципальной услуги «</w:t>
      </w:r>
      <w:r w:rsidR="00862601" w:rsidRPr="0086260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62601" w:rsidRPr="00862601">
        <w:rPr>
          <w:rFonts w:ascii="Times New Roman" w:hAnsi="Times New Roman"/>
          <w:sz w:val="24"/>
          <w:szCs w:val="24"/>
          <w:u w:val="single"/>
          <w:lang w:eastAsia="ar-SA"/>
        </w:rPr>
        <w:t>»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»</w:t>
      </w:r>
    </w:p>
    <w:p w:rsidR="003C045C" w:rsidRDefault="003C045C" w:rsidP="003C04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3C045C" w:rsidTr="00996BC7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45C" w:rsidRDefault="003C045C" w:rsidP="00996B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45C" w:rsidRDefault="003C045C" w:rsidP="00996B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3C045C" w:rsidRDefault="003C045C" w:rsidP="00996B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5C" w:rsidRDefault="003C045C" w:rsidP="00996B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3C045C" w:rsidTr="00996BC7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45C" w:rsidRPr="0036716F" w:rsidRDefault="003C045C" w:rsidP="00996B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6F">
              <w:rPr>
                <w:rFonts w:ascii="Times New Roman" w:hAnsi="Times New Roman"/>
                <w:sz w:val="24"/>
                <w:szCs w:val="24"/>
              </w:rPr>
              <w:t>Заместитель начальника правового отдела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45C" w:rsidRDefault="003C045C" w:rsidP="00996B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5C" w:rsidRDefault="003C045C" w:rsidP="00996B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3C045C" w:rsidTr="00996BC7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45C" w:rsidRPr="0036716F" w:rsidRDefault="003C045C" w:rsidP="00996BC7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>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45C" w:rsidRPr="00AA66E9" w:rsidRDefault="003C045C" w:rsidP="00996B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45C" w:rsidRDefault="003C045C" w:rsidP="008626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260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Н.Е. </w:t>
            </w:r>
            <w:r w:rsidR="00862601" w:rsidRPr="00862601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Pr="00862601">
              <w:rPr>
                <w:rFonts w:ascii="Times New Roman" w:hAnsi="Times New Roman"/>
                <w:sz w:val="24"/>
                <w:szCs w:val="24"/>
                <w:lang w:eastAsia="ar-SA"/>
              </w:rPr>
              <w:t>чи</w:t>
            </w:r>
            <w:r w:rsidR="00862601" w:rsidRPr="00862601">
              <w:rPr>
                <w:rFonts w:ascii="Times New Roman" w:hAnsi="Times New Roman"/>
                <w:sz w:val="24"/>
                <w:szCs w:val="24"/>
                <w:lang w:eastAsia="ar-SA"/>
              </w:rPr>
              <w:t>танская</w:t>
            </w:r>
          </w:p>
        </w:tc>
      </w:tr>
    </w:tbl>
    <w:p w:rsidR="004B6C6B" w:rsidRDefault="004B6C6B" w:rsidP="00DE3186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B6C6B" w:rsidRDefault="004B6C6B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4B6C6B" w:rsidRPr="00F522B6" w:rsidRDefault="004B6C6B" w:rsidP="004B6C6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F522B6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F522B6">
        <w:br/>
      </w:r>
      <w:r w:rsidRPr="00F522B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4B6C6B" w:rsidRDefault="004B6C6B" w:rsidP="004B6C6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1D0527">
        <w:rPr>
          <w:rFonts w:ascii="Times New Roman" w:hAnsi="Times New Roman"/>
          <w:sz w:val="28"/>
          <w:szCs w:val="28"/>
        </w:rPr>
        <w:t>городского округа Кинель</w:t>
      </w:r>
    </w:p>
    <w:p w:rsidR="004B6C6B" w:rsidRDefault="004B6C6B" w:rsidP="004B6C6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1D0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D0527">
        <w:rPr>
          <w:rFonts w:ascii="Times New Roman" w:hAnsi="Times New Roman"/>
          <w:sz w:val="28"/>
          <w:szCs w:val="28"/>
        </w:rPr>
        <w:t>амарской области</w:t>
      </w:r>
      <w:r w:rsidRPr="006057C0">
        <w:rPr>
          <w:rFonts w:ascii="Times New Roman" w:hAnsi="Times New Roman"/>
          <w:sz w:val="28"/>
          <w:szCs w:val="28"/>
        </w:rPr>
        <w:t xml:space="preserve"> </w:t>
      </w:r>
    </w:p>
    <w:p w:rsidR="004B6C6B" w:rsidRPr="006057C0" w:rsidRDefault="004B6C6B" w:rsidP="004B6C6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от ___________ 2025 г. № __</w:t>
      </w:r>
      <w:r>
        <w:rPr>
          <w:rFonts w:ascii="Times New Roman" w:hAnsi="Times New Roman"/>
          <w:sz w:val="28"/>
          <w:szCs w:val="28"/>
        </w:rPr>
        <w:t>__</w:t>
      </w:r>
      <w:r w:rsidRPr="006057C0">
        <w:rPr>
          <w:rFonts w:ascii="Times New Roman" w:hAnsi="Times New Roman"/>
          <w:sz w:val="28"/>
          <w:szCs w:val="28"/>
        </w:rPr>
        <w:t>__</w:t>
      </w:r>
    </w:p>
    <w:p w:rsidR="004B6C6B" w:rsidRPr="006057C0" w:rsidRDefault="004B6C6B" w:rsidP="004B6C6B">
      <w:pPr>
        <w:spacing w:line="48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jc w:val="center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Административный регламент</w:t>
      </w:r>
      <w:r w:rsidRPr="006057C0">
        <w:rPr>
          <w:rFonts w:ascii="Times New Roman" w:hAnsi="Times New Roman"/>
          <w:sz w:val="28"/>
          <w:szCs w:val="28"/>
        </w:rPr>
        <w:br/>
        <w:t>предоставления муниципальной услуги «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4B6C6B" w:rsidRPr="006057C0" w:rsidRDefault="004B6C6B" w:rsidP="004B6C6B">
      <w:pPr>
        <w:pStyle w:val="1"/>
        <w:contextualSpacing/>
        <w:rPr>
          <w:rFonts w:ascii="Times New Roman" w:hAnsi="Times New Roman" w:cs="Times New Roman"/>
          <w:color w:val="auto"/>
        </w:rPr>
      </w:pPr>
    </w:p>
    <w:p w:rsidR="004B6C6B" w:rsidRPr="006057C0" w:rsidRDefault="004B6C6B" w:rsidP="004B6C6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101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Раздел I. Общие положения</w:t>
      </w:r>
      <w:bookmarkEnd w:id="2"/>
    </w:p>
    <w:p w:rsidR="004B6C6B" w:rsidRPr="006057C0" w:rsidRDefault="004B6C6B" w:rsidP="004B6C6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" w:name="sub_101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Предмет регулирования Административного регламента</w:t>
      </w:r>
    </w:p>
    <w:bookmarkEnd w:id="3"/>
    <w:p w:rsidR="004B6C6B" w:rsidRPr="006057C0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bookmarkStart w:id="4" w:name="sub_1011"/>
      <w:r w:rsidRPr="006057C0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6057C0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</w:t>
      </w:r>
      <w:r>
        <w:rPr>
          <w:rStyle w:val="af9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6057C0">
        <w:rPr>
          <w:rFonts w:ascii="Times New Roman" w:hAnsi="Times New Roman"/>
          <w:sz w:val="28"/>
          <w:szCs w:val="28"/>
        </w:rPr>
        <w:t xml:space="preserve">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6057C0">
        <w:rPr>
          <w:rFonts w:ascii="Times New Roman" w:hAnsi="Times New Roman"/>
          <w:sz w:val="28"/>
          <w:szCs w:val="28"/>
        </w:rPr>
        <w:t xml:space="preserve">далее также – уполномоченный орган) полномочий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по предоставлению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6057C0">
        <w:rPr>
          <w:rFonts w:ascii="TimesNewRomanPS-BoldMT" w:hAnsi="TimesNewRomanPS-BoldMT"/>
          <w:sz w:val="28"/>
          <w:szCs w:val="28"/>
        </w:rPr>
        <w:t xml:space="preserve"> (далее также – разрешение)</w:t>
      </w:r>
      <w:r w:rsidRPr="006057C0">
        <w:rPr>
          <w:rFonts w:ascii="Times New Roman" w:hAnsi="Times New Roman"/>
          <w:sz w:val="28"/>
          <w:szCs w:val="28"/>
        </w:rPr>
        <w:t xml:space="preserve">. Настоящий Административный регламент регулирует отношения, возникающие в связи с </w:t>
      </w:r>
      <w:r w:rsidRPr="006057C0">
        <w:rPr>
          <w:rFonts w:ascii="TimesNewRomanPS-BoldMT" w:hAnsi="TimesNewRomanPS-BoldMT"/>
          <w:sz w:val="28"/>
          <w:szCs w:val="28"/>
        </w:rPr>
        <w:t xml:space="preserve">предоставлением разрешений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6057C0">
        <w:rPr>
          <w:rFonts w:ascii="Times New Roman" w:hAnsi="Times New Roman"/>
          <w:sz w:val="28"/>
          <w:szCs w:val="28"/>
        </w:rPr>
        <w:t xml:space="preserve">(далее также – услуга) в соответствии со статьей 40 Градостроительного кодекса Российской Федерации и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</w:t>
      </w:r>
      <w:r w:rsidRPr="006057C0">
        <w:rPr>
          <w:rFonts w:ascii="Times New Roman" w:hAnsi="Times New Roman"/>
          <w:sz w:val="28"/>
          <w:szCs w:val="28"/>
        </w:rPr>
        <w:t>.</w:t>
      </w:r>
    </w:p>
    <w:bookmarkEnd w:id="4"/>
    <w:p w:rsidR="004B6C6B" w:rsidRPr="006057C0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Default="004B6C6B" w:rsidP="004B6C6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02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Круг заявителей</w:t>
      </w:r>
      <w:bookmarkEnd w:id="5"/>
    </w:p>
    <w:p w:rsidR="004B6C6B" w:rsidRPr="009F7C37" w:rsidRDefault="004B6C6B" w:rsidP="004B6C6B">
      <w:pPr>
        <w:contextualSpacing/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6" w:name="sub_1012"/>
      <w:r w:rsidRPr="006057C0">
        <w:rPr>
          <w:rFonts w:ascii="Times New Roman" w:hAnsi="Times New Roman"/>
          <w:sz w:val="28"/>
          <w:szCs w:val="28"/>
        </w:rPr>
        <w:t xml:space="preserve">1.2. Заявителями на получение услуги являются физические или юридические лица,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заинтересованные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заявитель</w:t>
      </w:r>
      <w:r w:rsidRPr="006057C0">
        <w:rPr>
          <w:rFonts w:ascii="Times New Roman" w:hAnsi="Times New Roman"/>
          <w:sz w:val="28"/>
          <w:szCs w:val="28"/>
        </w:rPr>
        <w:t>).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Заявителями на предоставление услуги в электронном виде, по экстерриториальному принципу являются физические, юридические лица, зарегистрированные в Единой системе идентификации и аутентификации (далее – ЕСИА) для работы на Едином портале государственных и муниципальных услуг (функций) (</w:t>
      </w:r>
      <w:hyperlink r:id="rId8" w:tgtFrame="_blank" w:history="1">
        <w:r w:rsidRPr="006057C0">
          <w:rPr>
            <w:rFonts w:ascii="Times New Roman" w:hAnsi="Times New Roman"/>
            <w:sz w:val="28"/>
            <w:szCs w:val="28"/>
            <w:u w:val="single"/>
          </w:rPr>
          <w:t>http://www.gosuslugi.ru</w:t>
        </w:r>
      </w:hyperlink>
      <w:r w:rsidRPr="006057C0">
        <w:rPr>
          <w:rFonts w:ascii="Times New Roman" w:hAnsi="Times New Roman"/>
          <w:sz w:val="28"/>
          <w:szCs w:val="28"/>
        </w:rPr>
        <w:t>) - (далее Единый портал). Условия регистрации в ЕСИА размещены на Едином портале.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7" w:name="sub_1013"/>
      <w:bookmarkEnd w:id="6"/>
      <w:r w:rsidRPr="006057C0">
        <w:rPr>
          <w:rFonts w:ascii="Times New Roman" w:hAnsi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 – заявителей, имеющие право действовать от имени юридических лиц без доверенности (далее – представитель).</w:t>
      </w:r>
    </w:p>
    <w:bookmarkEnd w:id="7"/>
    <w:p w:rsidR="004B6C6B" w:rsidRPr="006057C0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" w:name="sub_103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Требование предоставления заявителю услуги в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bookmarkEnd w:id="8"/>
    <w:p w:rsidR="004B6C6B" w:rsidRPr="006057C0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9" w:name="sub_1014"/>
      <w:r w:rsidRPr="006057C0">
        <w:rPr>
          <w:rFonts w:ascii="Times New Roman" w:hAnsi="Times New Roman"/>
          <w:sz w:val="28"/>
          <w:szCs w:val="28"/>
        </w:rPr>
        <w:t>1.4. Услуга предоставляется заявителю в соответствии с вариантом предоставления услуги.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0" w:name="sub_1015"/>
      <w:bookmarkEnd w:id="9"/>
      <w:r w:rsidRPr="006057C0">
        <w:rPr>
          <w:rFonts w:ascii="Times New Roman" w:hAnsi="Times New Roman"/>
          <w:sz w:val="28"/>
          <w:szCs w:val="28"/>
        </w:rPr>
        <w:t>1.5. Вариант предоставления услуги определяется исходя из установленных в соответствии с Приложением  1 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1" w:name="sub_1016"/>
      <w:bookmarkEnd w:id="10"/>
      <w:r w:rsidRPr="006057C0">
        <w:rPr>
          <w:rFonts w:ascii="Times New Roman" w:hAnsi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bookmarkEnd w:id="11"/>
    <w:p w:rsidR="004B6C6B" w:rsidRPr="006057C0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F522B6" w:rsidRDefault="004B6C6B" w:rsidP="004B6C6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2" w:name="sub_102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Раздел II. Стандарт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предоставления 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F522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12"/>
    <w:p w:rsidR="004B6C6B" w:rsidRPr="00F522B6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F522B6" w:rsidRDefault="004B6C6B" w:rsidP="004B6C6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3" w:name="sub_20100"/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Наименование 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F522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13"/>
    <w:p w:rsidR="004B6C6B" w:rsidRPr="00F522B6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F522B6" w:rsidRDefault="004B6C6B" w:rsidP="004B6C6B">
      <w:pPr>
        <w:ind w:firstLine="709"/>
        <w:rPr>
          <w:rFonts w:ascii="Times New Roman" w:hAnsi="Times New Roman"/>
          <w:sz w:val="28"/>
          <w:szCs w:val="28"/>
        </w:rPr>
      </w:pPr>
      <w:bookmarkStart w:id="14" w:name="sub_1021"/>
      <w:r w:rsidRPr="00F522B6">
        <w:rPr>
          <w:rFonts w:ascii="Times New Roman" w:hAnsi="Times New Roman"/>
          <w:sz w:val="28"/>
          <w:szCs w:val="28"/>
        </w:rPr>
        <w:t>2.1. Наименование муниципальной услуги – «</w:t>
      </w:r>
      <w:r w:rsidRPr="00F522B6">
        <w:rPr>
          <w:rFonts w:ascii="Times New Roman" w:hAnsi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F522B6">
        <w:rPr>
          <w:rFonts w:ascii="Times New Roman" w:hAnsi="Times New Roman"/>
          <w:sz w:val="28"/>
          <w:szCs w:val="28"/>
        </w:rPr>
        <w:t>.</w:t>
      </w:r>
    </w:p>
    <w:bookmarkEnd w:id="14"/>
    <w:p w:rsidR="004B6C6B" w:rsidRPr="00F522B6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F522B6" w:rsidRDefault="004B6C6B" w:rsidP="004B6C6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5" w:name="sub_20200"/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bookmarkEnd w:id="15"/>
    <w:p w:rsidR="004B6C6B" w:rsidRPr="00F522B6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F522B6" w:rsidRDefault="004B6C6B" w:rsidP="004B6C6B">
      <w:pPr>
        <w:rPr>
          <w:rFonts w:ascii="Times New Roman" w:hAnsi="Times New Roman"/>
          <w:sz w:val="28"/>
          <w:szCs w:val="28"/>
        </w:rPr>
      </w:pPr>
      <w:bookmarkStart w:id="16" w:name="sub_1022"/>
      <w:r w:rsidRPr="00F522B6">
        <w:rPr>
          <w:rFonts w:ascii="Times New Roman" w:hAnsi="Times New Roman"/>
          <w:sz w:val="28"/>
          <w:szCs w:val="28"/>
        </w:rPr>
        <w:t>2.2. Услуга предоставляется администрацией</w:t>
      </w:r>
      <w:r w:rsidRPr="00F522B6">
        <w:rPr>
          <w:rStyle w:val="af9"/>
          <w:rFonts w:ascii="Times New Roman" w:hAnsi="Times New Roman"/>
          <w:sz w:val="28"/>
          <w:szCs w:val="28"/>
        </w:rPr>
        <w:t xml:space="preserve"> </w:t>
      </w:r>
      <w:r w:rsidRPr="00F522B6">
        <w:rPr>
          <w:rFonts w:ascii="Times New Roman" w:hAnsi="Times New Roman"/>
          <w:sz w:val="28"/>
          <w:szCs w:val="28"/>
        </w:rPr>
        <w:t>городского округа Кинель Самарской области в лице структурного подразделения к сфере деятельности которого относится предоставление муниципальной услуги – Управление архитектуры и градостроительства администрации городского округа Кинель Самарской области.</w:t>
      </w:r>
    </w:p>
    <w:bookmarkEnd w:id="16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F522B6">
        <w:rPr>
          <w:rFonts w:ascii="Times New Roman" w:hAnsi="Times New Roman"/>
          <w:sz w:val="28"/>
          <w:szCs w:val="28"/>
        </w:rPr>
        <w:t>Многофункциональный центр предоставления</w:t>
      </w:r>
      <w:r w:rsidRPr="006057C0">
        <w:rPr>
          <w:rFonts w:ascii="Times New Roman" w:hAnsi="Times New Roman"/>
          <w:sz w:val="28"/>
          <w:szCs w:val="28"/>
        </w:rPr>
        <w:t xml:space="preserve"> государственных и муниципальных услуг (далее – многофункциональный центр)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разрешения, заявления об исправлении допущенных опечаток и ошибок в выданном уполномоченным органом разрешении (далее – заявление об исправлении допущенных опечаток и ошибок) и прилагаемых к ним документов в случае, если такое заявление подано в многофункциональный центр.</w:t>
      </w:r>
    </w:p>
    <w:p w:rsidR="004B6C6B" w:rsidRPr="006057C0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7" w:name="sub_203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Результат предоставления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муниципальной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bookmarkEnd w:id="17"/>
    <w:p w:rsidR="004B6C6B" w:rsidRPr="006057C0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8" w:name="sub_1023"/>
      <w:r w:rsidRPr="006057C0">
        <w:rPr>
          <w:rFonts w:ascii="Times New Roman" w:hAnsi="Times New Roman"/>
          <w:sz w:val="28"/>
          <w:szCs w:val="28"/>
        </w:rPr>
        <w:t>2.3. Результатом предоставления услуги является:</w:t>
      </w:r>
    </w:p>
    <w:bookmarkEnd w:id="18"/>
    <w:p w:rsidR="004B6C6B" w:rsidRPr="006057C0" w:rsidRDefault="004B6C6B" w:rsidP="004B6C6B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</w:rPr>
        <w:t xml:space="preserve">а)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при поступлении заявления о предоставлении разрешения в части получения разрешений на отклонение от предельных параметров разрешенного строительства, реконструкции объекта капитального строительства применительно к земельным участкам с видами разрешенного использования «для индивидуального жилищного строительства», «для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ведения личного подсобного хозяйства (приусадебный земельный участок)», «ведение огородничества», «ведение садоводства»</w:t>
      </w:r>
    </w:p>
    <w:p w:rsidR="004B6C6B" w:rsidRPr="006057C0" w:rsidRDefault="004B6C6B" w:rsidP="004B6C6B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строительства, выдача (направление) заявителю разрешения в соответствии с формой, предусмотренной </w:t>
      </w:r>
      <w:r w:rsidRPr="008C4E08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риложением  4 к настоящему Административному регламенту;</w:t>
      </w:r>
    </w:p>
    <w:p w:rsidR="004B6C6B" w:rsidRPr="006057C0" w:rsidRDefault="004B6C6B" w:rsidP="004B6C6B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отказ в предоставлении разрешения на отклонение от предельных параметров разрешенного строительства, реконструкции объекта капитального строительства, выдача (направление) заявителю решения об отказе в предоставлении разрешения в соответствии с формой, предусмотренной приложением  6 к настоящему Административному регламенту.</w:t>
      </w:r>
    </w:p>
    <w:p w:rsidR="004B6C6B" w:rsidRPr="006057C0" w:rsidRDefault="004B6C6B" w:rsidP="004B6C6B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б) при поступлении заявления о предоставлении услуги в части получения разрешений на отклонение от предельных параметров разрешенного строительства, реконструкции объекта капитального строительства применительно к земельным участкам с видами разрешенного использования, не предусмотренными подпунктом «а» настоящего пункта:</w:t>
      </w:r>
    </w:p>
    <w:p w:rsidR="004B6C6B" w:rsidRPr="006057C0" w:rsidRDefault="004B6C6B" w:rsidP="004B6C6B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разрешение на отклонение от предельных параметров разрешенного строительства, реконструкции объекта капитального строительства, выдача (направление) заявителю разрешения;</w:t>
      </w:r>
    </w:p>
    <w:p w:rsidR="004B6C6B" w:rsidRPr="006057C0" w:rsidRDefault="004B6C6B" w:rsidP="004B6C6B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отказ в предоставлении разрешения на отклонение от предельных параметров разрешенного строительства, реконструкции объекта капитального строительства, выдача (направление) заявителю решения об отказе в предоставлении разрешения;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6057C0">
        <w:rPr>
          <w:rFonts w:ascii="Times New Roman" w:hAnsi="Times New Roman"/>
          <w:sz w:val="28"/>
          <w:szCs w:val="28"/>
        </w:rPr>
        <w:t>) при поступлении заявления об исправлении допущенных опечаток и ошибок в ранее выданном разрешении: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выдача (направление) заявителю разрешения с исправленными опечатками и ошибками;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выдача (направление) заявителю отказа в исправлении допущенных опечаток и ошибок в ранее выданном разрешении в соответствии с формой, предусмотренной Приложением 7 к настоящему Административному регламенту.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9" w:name="sub_1024"/>
      <w:r w:rsidRPr="006057C0">
        <w:rPr>
          <w:rFonts w:ascii="Times New Roman" w:hAnsi="Times New Roman"/>
          <w:sz w:val="28"/>
          <w:szCs w:val="28"/>
        </w:rPr>
        <w:lastRenderedPageBreak/>
        <w:t>2.4. Форма разрешения приведена в Приложении 4 к настоящему Административному регламенту.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20" w:name="sub_1025"/>
      <w:bookmarkEnd w:id="19"/>
      <w:r w:rsidRPr="006057C0">
        <w:rPr>
          <w:rFonts w:ascii="Times New Roman" w:hAnsi="Times New Roman"/>
          <w:sz w:val="28"/>
          <w:szCs w:val="28"/>
        </w:rPr>
        <w:t>2.5. Информационная система, в которой фиксируется факт получения заявителем результата предоставления услуги, в уполномоченном органе отсутствует.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21" w:name="sub_1026"/>
      <w:bookmarkEnd w:id="20"/>
      <w:r w:rsidRPr="006057C0">
        <w:rPr>
          <w:rFonts w:ascii="Times New Roman" w:hAnsi="Times New Roman"/>
          <w:sz w:val="28"/>
          <w:szCs w:val="28"/>
        </w:rPr>
        <w:t>2.6. Результат предоставления услуги, указанный в пункте 2.3 настоящего Административного регламента:</w:t>
      </w:r>
    </w:p>
    <w:bookmarkEnd w:id="21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предоставлении разрешения, заявлении об исправлении допущенных опечаток и ошибок;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(далее также – многофункциональный центр)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B6C6B" w:rsidRPr="00F522B6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F522B6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2" w:name="sub_20400"/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Срок предоставления 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F522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22"/>
    <w:p w:rsidR="004B6C6B" w:rsidRPr="00F522B6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23" w:name="sub_1027"/>
      <w:r w:rsidRPr="006057C0">
        <w:rPr>
          <w:rFonts w:ascii="Times New Roman" w:hAnsi="Times New Roman"/>
          <w:sz w:val="28"/>
          <w:szCs w:val="28"/>
        </w:rPr>
        <w:t>2.7. Срок предоставления услуги: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а) составляет не более 64 (шестидесяти четырех) рабочих дней со дня поступления в уполномоченный орган, заявления о предоставлении разрешения (в случае, предусмотренном подпунктом «а» пункта 2.3 настоящего Административного регламента), представленного способами, указанными в пункте 2.12 настоящего Административного регламента. В случае, если испрашиваемое в заявлении о предоставлении разрешения разрешениями на отклонение от предельных параметров разрешенного строительства,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</w:t>
      </w:r>
      <w:r w:rsidRPr="006057C0">
        <w:rPr>
          <w:rFonts w:ascii="Times New Roman" w:hAnsi="Times New Roman"/>
          <w:sz w:val="28"/>
          <w:szCs w:val="28"/>
        </w:rPr>
        <w:lastRenderedPageBreak/>
        <w:t>более чем на десять процентов,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проводятся. В этом случае указанный в настоящем подпункте срок составляет не более 20 (двадцати) рабочих дней.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</w:rPr>
        <w:t>б) составляет не более 66 (шестидесяти шести) рабочих дней со дня поступления в уполномоченный орган, заявления о предоставлении разрешения (в случае, предусмотренном подпунктом «б» пункта 2.3 настоящего Административного регламента), представленного способами, указанными в пункте 2.12 настоящего Административного регламента. В случае, если испрашиваемое в заявлении о предоставлении разрешения разрешениями на отклонение от предельных параметров разрешенного строительства,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процентов,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проводятся. В этом случае указанный в настоящем подпункте срок составляет не более 22 (двадцати двух) рабочих дней.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в) составляет не более 5 (пяти) рабочих дней со дня поступления в уполномоченный орган заявления об исправлении допущенных опечаток и ошибок (в случае, предусмотренном подпунктом «в» пункта 2.3 настоящего Административного регламента), представленного способами, указанными в пункте 2.12 настоящего Административного регламента.</w:t>
      </w:r>
    </w:p>
    <w:bookmarkEnd w:id="23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2.7.1. Заявление о предоставлении разрешения, заявление об исправлении допущенных опечаток и ошибок, заявление о выдаче дубликата считается поступившим в уполномоченный орган со дня его регистрации.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4" w:name="sub_205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Правовые основания для предоставления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муниципальной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bookmarkEnd w:id="24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25" w:name="sub_1028"/>
      <w:r w:rsidRPr="006057C0">
        <w:rPr>
          <w:rFonts w:ascii="Times New Roman" w:hAnsi="Times New Roman"/>
          <w:sz w:val="28"/>
          <w:szCs w:val="28"/>
        </w:rPr>
        <w:t xml:space="preserve">2.8. 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</w:t>
      </w:r>
      <w:r w:rsidRPr="006057C0">
        <w:rPr>
          <w:rFonts w:ascii="Times New Roman" w:hAnsi="Times New Roman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(функций)».</w:t>
      </w:r>
    </w:p>
    <w:bookmarkEnd w:id="25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Нормативные правовые акты, регулирующие предоставление услуги, информация о порядке досудебного (внесудебного) обжалования решений и действий (бездействия) органов, предоставляющих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</w:t>
      </w:r>
      <w:r w:rsidRPr="00BD33B9">
        <w:rPr>
          <w:rFonts w:ascii="Times New Roman" w:hAnsi="Times New Roman"/>
          <w:spacing w:val="1"/>
          <w:sz w:val="28"/>
          <w:szCs w:val="28"/>
        </w:rPr>
        <w:t>кинельгород.рф</w:t>
      </w:r>
      <w:r w:rsidRPr="006057C0">
        <w:rPr>
          <w:rFonts w:ascii="Times New Roman" w:hAnsi="Times New Roman"/>
          <w:sz w:val="28"/>
          <w:szCs w:val="28"/>
        </w:rPr>
        <w:t>, а также на Едином портале, в государственной информационной системе Самарской области «Портал государственных и муниципальных услуг» (</w:t>
      </w:r>
      <w:hyperlink r:id="rId9" w:history="1">
        <w:r w:rsidRPr="006057C0">
          <w:rPr>
            <w:rStyle w:val="a4"/>
            <w:rFonts w:ascii="Times New Roman" w:hAnsi="Times New Roman"/>
            <w:color w:val="auto"/>
            <w:sz w:val="28"/>
            <w:szCs w:val="28"/>
          </w:rPr>
          <w:t>https://gosuslugi.samregion.ru</w:t>
        </w:r>
      </w:hyperlink>
      <w:r w:rsidRPr="006057C0">
        <w:rPr>
          <w:rFonts w:ascii="Times New Roman" w:hAnsi="Times New Roman"/>
          <w:sz w:val="28"/>
          <w:szCs w:val="28"/>
        </w:rPr>
        <w:t>) (далее – региональный портал).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6" w:name="sub_206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Исчерпывающий перечень документов, необходимых для предоставления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муниципальной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26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27" w:name="sub_1029"/>
      <w:r w:rsidRPr="006057C0">
        <w:rPr>
          <w:rFonts w:ascii="Times New Roman" w:hAnsi="Times New Roman"/>
          <w:sz w:val="28"/>
          <w:szCs w:val="28"/>
        </w:rPr>
        <w:t>2.9.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28" w:name="sub_10291"/>
      <w:bookmarkEnd w:id="27"/>
      <w:r w:rsidRPr="006057C0">
        <w:rPr>
          <w:rFonts w:ascii="Times New Roman" w:hAnsi="Times New Roman"/>
          <w:sz w:val="28"/>
          <w:szCs w:val="28"/>
        </w:rPr>
        <w:t>2.9.1. В случае представления заявления о предоставления разрешения в соответствии с подпунктами «а» и «б» пункта 2.3 настоящего Административного регламента: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29" w:name="sub_431214"/>
      <w:bookmarkEnd w:id="28"/>
      <w:r w:rsidRPr="006057C0">
        <w:rPr>
          <w:rFonts w:ascii="Times New Roman" w:hAnsi="Times New Roman"/>
          <w:sz w:val="28"/>
          <w:szCs w:val="28"/>
        </w:rPr>
        <w:t>а) заявление о предоставлении разрешения. В случае представления заявления в электронной форме посредством Единого портала в соответствии с подпунктом «а» пункта 2.12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30" w:name="sub_431204"/>
      <w:bookmarkEnd w:id="29"/>
      <w:r w:rsidRPr="006057C0">
        <w:rPr>
          <w:rFonts w:ascii="Times New Roman" w:hAnsi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 разрешения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 в соответствии с подпунктом «а» пункта 2.12 настоящего Административного регламента представление указанного документа не требуется;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31" w:name="sub_431208"/>
      <w:bookmarkEnd w:id="30"/>
      <w:r w:rsidRPr="006057C0">
        <w:rPr>
          <w:rFonts w:ascii="Times New Roman" w:hAnsi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6057C0">
        <w:rPr>
          <w:rFonts w:ascii="Times New Roman" w:hAnsi="Times New Roman"/>
          <w:sz w:val="28"/>
          <w:szCs w:val="28"/>
        </w:rPr>
        <w:lastRenderedPageBreak/>
        <w:t>представителя заявителя). В случае представления документов в электронной форме посредством Единого портала в соответствии с подпунктом «а» пункта 2.12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32" w:name="sub_10292"/>
      <w:bookmarkEnd w:id="31"/>
      <w:r w:rsidRPr="006057C0">
        <w:rPr>
          <w:rFonts w:ascii="Times New Roman" w:hAnsi="Times New Roman"/>
          <w:sz w:val="28"/>
          <w:szCs w:val="28"/>
        </w:rPr>
        <w:t xml:space="preserve">2.9.2. </w:t>
      </w:r>
      <w:bookmarkStart w:id="33" w:name="sub_10293"/>
      <w:bookmarkEnd w:id="32"/>
      <w:r w:rsidRPr="006057C0">
        <w:rPr>
          <w:rFonts w:ascii="Times New Roman" w:hAnsi="Times New Roman"/>
          <w:sz w:val="28"/>
          <w:szCs w:val="28"/>
        </w:rPr>
        <w:t>В случае представления заявления об исправлении допущенных опечаток и ошибок:</w:t>
      </w:r>
    </w:p>
    <w:bookmarkEnd w:id="33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а) заявление об исправлении допущенных опечаток и ошибок. В случае его представления в электронной форме посредством Единого портала в соответствии с подпунктом «а» пункта 2.12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34" w:name="sub_431206"/>
      <w:r w:rsidRPr="006057C0">
        <w:rPr>
          <w:rFonts w:ascii="Times New Roman" w:hAnsi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 </w:t>
      </w:r>
      <w:hyperlink r:id="rId10" w:history="1"/>
      <w:r w:rsidRPr="006057C0">
        <w:rPr>
          <w:rFonts w:ascii="Times New Roman" w:hAnsi="Times New Roman"/>
          <w:sz w:val="28"/>
          <w:szCs w:val="28"/>
        </w:rPr>
        <w:t>в соответствии с подпунктом «а» пункта 2.12 настоящего Административного регламента представление указанного документа не требуется;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35" w:name="sub_431211"/>
      <w:bookmarkEnd w:id="34"/>
      <w:r w:rsidRPr="006057C0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 в соответствии с подпунктом «а» пункта 2.12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36" w:name="sub_10295"/>
      <w:bookmarkEnd w:id="35"/>
      <w:r w:rsidRPr="006057C0">
        <w:rPr>
          <w:rFonts w:ascii="Times New Roman" w:hAnsi="Times New Roman"/>
          <w:sz w:val="28"/>
          <w:szCs w:val="28"/>
        </w:rPr>
        <w:lastRenderedPageBreak/>
        <w:t>2.9.3. Сведения, позволяющие идентифицировать заявителя, содержатся в документе, предусмотренном подпунктом «б» пункта 2.9.1, подпунктом «б» пункта 2.9.2 настоящего Административного регламента.</w:t>
      </w:r>
    </w:p>
    <w:bookmarkEnd w:id="36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2.9.1, подпунктами «б», «в» пункта 2.9.2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37" w:name="sub_10210"/>
      <w:r w:rsidRPr="006057C0">
        <w:rPr>
          <w:rFonts w:ascii="Times New Roman" w:hAnsi="Times New Roman"/>
          <w:sz w:val="28"/>
          <w:szCs w:val="28"/>
        </w:rPr>
        <w:t>2.10. 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взаимодействия) (далее – СМЭВ) в иных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38" w:name="sub_102101"/>
      <w:bookmarkEnd w:id="37"/>
      <w:r w:rsidRPr="006057C0">
        <w:rPr>
          <w:rFonts w:ascii="Times New Roman" w:hAnsi="Times New Roman"/>
          <w:sz w:val="28"/>
          <w:szCs w:val="28"/>
        </w:rPr>
        <w:t>2.10.1. В случае представления заявления о предоставлении разрешения: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39" w:name="sub_431212"/>
      <w:bookmarkEnd w:id="38"/>
      <w:r w:rsidRPr="006057C0">
        <w:rPr>
          <w:rFonts w:ascii="Times New Roman" w:hAnsi="Times New Roman"/>
          <w:sz w:val="28"/>
          <w:szCs w:val="28"/>
        </w:rPr>
        <w:t>а) выписка из единого государственного реестра недвижимости (далее – ЕГРН) на земельный участок;</w:t>
      </w:r>
    </w:p>
    <w:bookmarkEnd w:id="39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б) выписка из ЕГРН на объект капитального строительства;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40" w:name="sub_10211"/>
      <w:r w:rsidRPr="006057C0">
        <w:rPr>
          <w:rFonts w:ascii="Times New Roman" w:hAnsi="Times New Roman"/>
          <w:sz w:val="28"/>
          <w:szCs w:val="28"/>
        </w:rPr>
        <w:t xml:space="preserve">2.11. </w:t>
      </w:r>
      <w:bookmarkStart w:id="41" w:name="sub_10213"/>
      <w:bookmarkEnd w:id="40"/>
      <w:r w:rsidRPr="006057C0">
        <w:rPr>
          <w:rFonts w:ascii="Times New Roman" w:hAnsi="Times New Roman"/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разрешения.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42" w:name="sub_10214"/>
      <w:bookmarkEnd w:id="41"/>
      <w:r w:rsidRPr="006057C0">
        <w:rPr>
          <w:rFonts w:ascii="Times New Roman" w:hAnsi="Times New Roman"/>
          <w:sz w:val="28"/>
          <w:szCs w:val="28"/>
        </w:rPr>
        <w:t xml:space="preserve">2.12. Заявитель или его представитель представляет в уполномоченный орган заявление о предоставлении разрешения по форме согласно Приложению 2 к настоящему Административному регламенту, заявление об исправлении допущенных опечаток и ошибок по форме согласно Приложению 3 к настоящему Административному регламенту, а также прилагаемые к ним </w:t>
      </w:r>
      <w:r w:rsidRPr="006057C0">
        <w:rPr>
          <w:rFonts w:ascii="Times New Roman" w:hAnsi="Times New Roman"/>
          <w:sz w:val="28"/>
          <w:szCs w:val="28"/>
        </w:rPr>
        <w:lastRenderedPageBreak/>
        <w:t>документы, указанные в пунктах 2.9.1, 2.9.2 настоящего Административного регламента, одним из следующих способов: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43" w:name="sub_431202"/>
      <w:bookmarkEnd w:id="42"/>
      <w:r w:rsidRPr="006057C0">
        <w:rPr>
          <w:rFonts w:ascii="Times New Roman" w:hAnsi="Times New Roman"/>
          <w:sz w:val="28"/>
          <w:szCs w:val="28"/>
        </w:rPr>
        <w:t>а) в электронной форме посредством Единого портала.</w:t>
      </w:r>
    </w:p>
    <w:bookmarkEnd w:id="43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 случае направления заявления о предоставлении разрешения,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ЕСИА, заполняет формы указанных заявлений с использованием интерактивной формы в электронном виде.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Заявление о предоставлении разрешения,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пункте 2.9.1, пункте 2.9.2 настоящего Административного регламента. Заявление о предоставлении разрешения, заявление об исправлении допущенных опечаток и ошибок, заявление о выдаче дубликата подписываются заявителем или его представителем, уполномоченным на подписание таких заявлений, простой электронной подписью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 63-ФЗ «Об электронной подписи» (далее – Федеральный закон № 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</w:t>
      </w:r>
      <w:r w:rsidRPr="006057C0">
        <w:rPr>
          <w:rFonts w:ascii="Times New Roman" w:hAnsi="Times New Roman"/>
          <w:sz w:val="28"/>
          <w:szCs w:val="28"/>
        </w:rPr>
        <w:lastRenderedPageBreak/>
        <w:t>муниципальных услуг, утвержденными 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44" w:name="sub_431215"/>
      <w:r w:rsidRPr="006057C0">
        <w:rPr>
          <w:rFonts w:ascii="Times New Roman" w:hAnsi="Times New Roman"/>
          <w:sz w:val="28"/>
          <w:szCs w:val="28"/>
        </w:rPr>
        <w:t>б) на бумажном носителе посредством личного обращения в уполномоченный орган;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45" w:name="sub_431227"/>
      <w:bookmarkEnd w:id="44"/>
      <w:r w:rsidRPr="006057C0">
        <w:rPr>
          <w:rFonts w:ascii="Times New Roman" w:hAnsi="Times New Roman"/>
          <w:sz w:val="28"/>
          <w:szCs w:val="28"/>
        </w:rPr>
        <w:t xml:space="preserve">в)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</w:t>
      </w:r>
      <w:r w:rsidRPr="00FA57F3">
        <w:rPr>
          <w:rFonts w:ascii="Times New Roman" w:hAnsi="Times New Roman"/>
          <w:sz w:val="28"/>
          <w:szCs w:val="28"/>
        </w:rPr>
        <w:t>от 27 сентября 2011 года № 797 «О взаимодействии между многофункциональным</w:t>
      </w:r>
      <w:r w:rsidRPr="006057C0">
        <w:rPr>
          <w:rFonts w:ascii="Times New Roman" w:hAnsi="Times New Roman"/>
          <w:sz w:val="28"/>
          <w:szCs w:val="28"/>
        </w:rPr>
        <w:t>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bookmarkStart w:id="46" w:name="sub_431203"/>
      <w:bookmarkEnd w:id="45"/>
      <w:r w:rsidRPr="006057C0">
        <w:rPr>
          <w:rFonts w:ascii="Times New Roman" w:hAnsi="Times New Roman"/>
          <w:sz w:val="28"/>
          <w:szCs w:val="28"/>
        </w:rPr>
        <w:t>».</w:t>
      </w:r>
    </w:p>
    <w:bookmarkEnd w:id="46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7" w:name="sub_207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предоставления 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F522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47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48" w:name="sub_10215"/>
      <w:r w:rsidRPr="006057C0">
        <w:rPr>
          <w:rFonts w:ascii="Times New Roman" w:hAnsi="Times New Roman"/>
          <w:sz w:val="28"/>
          <w:szCs w:val="28"/>
        </w:rPr>
        <w:t>2.13.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49" w:name="sub_431228"/>
      <w:bookmarkEnd w:id="48"/>
      <w:r w:rsidRPr="006057C0">
        <w:rPr>
          <w:rFonts w:ascii="Times New Roman" w:hAnsi="Times New Roman"/>
          <w:sz w:val="28"/>
          <w:szCs w:val="28"/>
        </w:rPr>
        <w:t>а) заявление о предоставлении разрешения, заявление об исправлении допущенных опечаток и ошибок представлено в орган власти, в полномочия которого не входит предоставление услуги (настоящий подпункт не применяется при подаче заявления об исправлении допущенных опечаток и ошибок в ранее выданном разрешении);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50" w:name="sub_431229"/>
      <w:bookmarkEnd w:id="49"/>
      <w:r w:rsidRPr="006057C0">
        <w:rPr>
          <w:rFonts w:ascii="Times New Roman" w:hAnsi="Times New Roman"/>
          <w:sz w:val="28"/>
          <w:szCs w:val="28"/>
        </w:rPr>
        <w:lastRenderedPageBreak/>
        <w:t>б) неполное заполнение полей в форме заявления о предоставлении разрешения, заявления об исправлении допущенных опечаток и ошибок, в том числе в интерактивной форме заявления на Едином портале;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51" w:name="sub_431230"/>
      <w:bookmarkEnd w:id="50"/>
      <w:r w:rsidRPr="006057C0">
        <w:rPr>
          <w:rFonts w:ascii="Times New Roman" w:hAnsi="Times New Roman"/>
          <w:sz w:val="28"/>
          <w:szCs w:val="28"/>
        </w:rPr>
        <w:t>в) непредставление документов, предусмотренных пунктами 2.9.1, 2.9.2 настоящего Административного регламента;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52" w:name="sub_431231"/>
      <w:bookmarkEnd w:id="51"/>
      <w:r w:rsidRPr="006057C0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д) подача заявления о предоставлении разрешения, заявления об исправлении допущенных опечаток и ошибок от имени заявителя не уполномоченным на то лицом;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53" w:name="sub_431232"/>
      <w:bookmarkEnd w:id="52"/>
      <w:r w:rsidRPr="006057C0">
        <w:rPr>
          <w:rFonts w:ascii="Times New Roman" w:hAnsi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54" w:name="sub_431233"/>
      <w:bookmarkEnd w:id="53"/>
      <w:r w:rsidRPr="006057C0">
        <w:rPr>
          <w:rFonts w:ascii="Times New Roman" w:hAnsi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55" w:name="sub_431234"/>
      <w:bookmarkEnd w:id="54"/>
      <w:r w:rsidRPr="006057C0">
        <w:rPr>
          <w:rFonts w:ascii="Times New Roman" w:hAnsi="Times New Roman"/>
          <w:sz w:val="28"/>
          <w:szCs w:val="28"/>
        </w:rPr>
        <w:t>з)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56" w:name="sub_10216"/>
      <w:bookmarkEnd w:id="55"/>
      <w:r w:rsidRPr="006057C0">
        <w:rPr>
          <w:rFonts w:ascii="Times New Roman" w:hAnsi="Times New Roman"/>
          <w:sz w:val="28"/>
          <w:szCs w:val="28"/>
        </w:rPr>
        <w:t>2.14. Решение об отказе в приеме документов, указанных в пункте 2.9 настоящего Административного регламента, оформляется по форме согласно Приложению 5 к настоящему Административному регламенту.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57" w:name="sub_10217"/>
      <w:bookmarkEnd w:id="56"/>
      <w:r w:rsidRPr="006057C0">
        <w:rPr>
          <w:rFonts w:ascii="Times New Roman" w:hAnsi="Times New Roman"/>
          <w:sz w:val="28"/>
          <w:szCs w:val="28"/>
        </w:rPr>
        <w:t>2.15.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предоставлении разрешения, заявлении о выдаче дубликата, заявлении об исправлении допущенных опечаток и ошибок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58" w:name="sub_10218"/>
      <w:bookmarkEnd w:id="57"/>
      <w:r w:rsidRPr="006057C0">
        <w:rPr>
          <w:rFonts w:ascii="Times New Roman" w:hAnsi="Times New Roman"/>
          <w:sz w:val="28"/>
          <w:szCs w:val="28"/>
        </w:rPr>
        <w:t>2.16.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bookmarkEnd w:id="58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9" w:name="sub_208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Исчерпывающий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 оснований для приостановления или отказа в предоставлении 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F522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59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60" w:name="sub_10219"/>
      <w:r w:rsidRPr="006057C0">
        <w:rPr>
          <w:rFonts w:ascii="Times New Roman" w:hAnsi="Times New Roman"/>
          <w:sz w:val="28"/>
          <w:szCs w:val="28"/>
        </w:rPr>
        <w:t>2.17. Основания для приостановления предоставления услуги отсутствуют.</w:t>
      </w:r>
    </w:p>
    <w:bookmarkEnd w:id="60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разрешения в случаях, предусмотренных подпунктом «а» пункта 2.3 настоящего Административного регламента, а также основание для отказа в исправлении допущенных опечаток и ошибок в разрешении указаны в пунктах 2.17.1 и 2.17.2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Основания для отказа в предоставлении разрешения в случае, предусмотренном подпунктом «б» пункта 2.3 настоящего Административного регламента, настоящим Административным регламентом не устанавливаются; указанные основания устанавливаются уполномоченным органом государственной </w:t>
      </w:r>
      <w:r w:rsidRPr="00F522B6">
        <w:rPr>
          <w:rFonts w:ascii="Times New Roman" w:hAnsi="Times New Roman"/>
          <w:sz w:val="28"/>
          <w:szCs w:val="28"/>
        </w:rPr>
        <w:t>власти Самарской области в соответствии с Законом Самарской области от 29.12.2024 №</w:t>
      </w:r>
      <w:r w:rsidRPr="006057C0">
        <w:rPr>
          <w:rFonts w:ascii="Times New Roman" w:hAnsi="Times New Roman"/>
          <w:sz w:val="28"/>
          <w:szCs w:val="28"/>
        </w:rPr>
        <w:t xml:space="preserve">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области».</w:t>
      </w:r>
    </w:p>
    <w:p w:rsidR="004B6C6B" w:rsidRPr="006057C0" w:rsidRDefault="004B6C6B" w:rsidP="004B6C6B">
      <w:pPr>
        <w:ind w:firstLine="709"/>
        <w:rPr>
          <w:rFonts w:ascii="Times New Roman" w:hAnsi="Times New Roman"/>
          <w:sz w:val="28"/>
          <w:szCs w:val="28"/>
        </w:rPr>
      </w:pPr>
      <w:bookmarkStart w:id="61" w:name="sub_102191"/>
      <w:r w:rsidRPr="006057C0">
        <w:rPr>
          <w:rFonts w:ascii="Times New Roman" w:hAnsi="Times New Roman"/>
          <w:sz w:val="28"/>
          <w:szCs w:val="28"/>
        </w:rPr>
        <w:t>2.17.1. В случае представления заявления о предоставлении разрешения в случаях, предусмотренных подпунктом «а» пункта 2.3 настоящего Административного регламента, основаниями для отказа в его предоставлении являются: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bookmarkStart w:id="62" w:name="sub_102192"/>
      <w:bookmarkEnd w:id="61"/>
      <w:r w:rsidRPr="006057C0">
        <w:rPr>
          <w:rFonts w:ascii="Times New Roman" w:hAnsi="Times New Roman"/>
          <w:sz w:val="28"/>
          <w:szCs w:val="28"/>
        </w:rPr>
        <w:t>а) несоответствие испрашиваемого отклонения от предельных параметров разрешенного строительства, реконструкции объекта капитального строительства требованиям технических регламентов, строительным, санитарно-эпидемиологическим, противопожарным и иным нормам и правилам, установленным законодательством Российской Федерации</w:t>
      </w: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б) </w:t>
      </w:r>
      <w:r w:rsidRPr="006057C0">
        <w:rPr>
          <w:rFonts w:ascii="Times New Roman" w:hAnsi="Times New Roman"/>
          <w:sz w:val="28"/>
          <w:szCs w:val="28"/>
        </w:rPr>
        <w:t>сведения, указанные в заявлении о предоставлении услуги, не подтверждены сведениями, полученными в рамках межведомственного взаимодействия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в) </w:t>
      </w:r>
      <w:r w:rsidRPr="006057C0">
        <w:rPr>
          <w:rFonts w:ascii="Times New Roman" w:hAnsi="Times New Roman"/>
          <w:sz w:val="28"/>
          <w:szCs w:val="28"/>
        </w:rPr>
        <w:t>отсутствие у заявителя прав на:</w:t>
      </w:r>
    </w:p>
    <w:p w:rsidR="004B6C6B" w:rsidRPr="006057C0" w:rsidRDefault="004B6C6B" w:rsidP="004B6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строительство или реконструкция объекта капитального строительства, в отношении которого подано заявление о </w:t>
      </w:r>
      <w:r w:rsidRPr="006057C0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отклонение от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предельных параметров разрешенного строительства, реконструкции объекта капитального строительства;</w:t>
      </w:r>
    </w:p>
    <w:p w:rsidR="004B6C6B" w:rsidRPr="006057C0" w:rsidRDefault="004B6C6B" w:rsidP="004B6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предполагаемый к реконструкции объект капитального строительства, в отношении которого подано заявление о </w:t>
      </w:r>
      <w:r w:rsidRPr="006057C0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разрешенной реконструкции объекта капитального строительства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Pr="006057C0">
        <w:rPr>
          <w:rFonts w:ascii="Times New Roman" w:hAnsi="Times New Roman"/>
          <w:sz w:val="28"/>
          <w:szCs w:val="28"/>
        </w:rPr>
        <w:t xml:space="preserve">несоответствие градостроительному регламенту, установленному правилами землепользования и застройки соответствующего муниципального образования: </w:t>
      </w:r>
    </w:p>
    <w:p w:rsidR="004B6C6B" w:rsidRPr="006057C0" w:rsidRDefault="004B6C6B" w:rsidP="004B6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вида разрешенного использования земельного участка, на котором предполагается строительство, реконструкция объекта капитального строительства, в отношении которого подано заявление о </w:t>
      </w:r>
      <w:r w:rsidRPr="006057C0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hAnsi="Times New Roman"/>
          <w:sz w:val="28"/>
          <w:szCs w:val="28"/>
        </w:rPr>
        <w:t xml:space="preserve">вида разрешенного использования объекта капитального строительства, в отношении которого подано заявление о предоставлении разрешения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на отклонение от предельных параметров разрешенной реконструкции объекта капитального строительства</w:t>
      </w:r>
      <w:r w:rsidRPr="006057C0">
        <w:rPr>
          <w:rFonts w:ascii="Times New Roman" w:hAnsi="Times New Roman"/>
          <w:sz w:val="28"/>
          <w:szCs w:val="28"/>
        </w:rPr>
        <w:t>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Pr="006057C0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е) </w:t>
      </w:r>
      <w:r w:rsidRPr="006057C0">
        <w:rPr>
          <w:rFonts w:ascii="Times New Roman" w:hAnsi="Times New Roman"/>
          <w:sz w:val="28"/>
          <w:szCs w:val="28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ж) </w:t>
      </w:r>
      <w:r w:rsidRPr="006057C0">
        <w:rPr>
          <w:rFonts w:ascii="Times New Roman" w:hAnsi="Times New Roman"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территории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t>з) земельный участок или объект капитального строительства, в отношении которого запрашивается разрешение,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для которой не устанавливаются;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к) </w:t>
      </w:r>
      <w:r w:rsidRPr="006057C0">
        <w:rPr>
          <w:rFonts w:ascii="Times New Roman" w:hAnsi="Times New Roman"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объекта капитального </w:t>
      </w:r>
      <w:r w:rsidRPr="006057C0">
        <w:rPr>
          <w:rFonts w:ascii="Times New Roman" w:hAnsi="Times New Roman"/>
          <w:sz w:val="28"/>
          <w:szCs w:val="28"/>
        </w:rPr>
        <w:lastRenderedPageBreak/>
        <w:t>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ind w:firstLine="709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л) </w:t>
      </w:r>
      <w:r w:rsidRPr="006057C0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здания, строения, сооружения и (или) требований к архитектурно-градостроительному облику объекта капитального строительства в границах территорий исторических поселений федерального или регионального значения.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2.17.2. </w:t>
      </w:r>
      <w:bookmarkStart w:id="63" w:name="sub_102193"/>
      <w:bookmarkEnd w:id="62"/>
      <w:r w:rsidRPr="006057C0">
        <w:rPr>
          <w:rFonts w:ascii="Times New Roman" w:hAnsi="Times New Roman"/>
          <w:sz w:val="28"/>
          <w:szCs w:val="28"/>
        </w:rPr>
        <w:t>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является</w:t>
      </w:r>
      <w:bookmarkStart w:id="64" w:name="sub_431247"/>
      <w:bookmarkEnd w:id="63"/>
      <w:r w:rsidRPr="006057C0">
        <w:rPr>
          <w:rFonts w:ascii="Times New Roman" w:hAnsi="Times New Roman"/>
          <w:sz w:val="28"/>
          <w:szCs w:val="28"/>
        </w:rPr>
        <w:t xml:space="preserve"> отсутствие опечаток и ошибок в разрешении</w:t>
      </w:r>
      <w:bookmarkEnd w:id="64"/>
      <w:r w:rsidRPr="006057C0">
        <w:rPr>
          <w:rFonts w:ascii="Times New Roman" w:hAnsi="Times New Roman"/>
          <w:sz w:val="28"/>
          <w:szCs w:val="28"/>
        </w:rPr>
        <w:t>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F522B6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5" w:name="sub_209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Размер платы, взимаемой с заявителя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 предоставлении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муниципальной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услуги, и способы ее взимания</w:t>
      </w:r>
    </w:p>
    <w:bookmarkEnd w:id="65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66" w:name="sub_10220"/>
      <w:r w:rsidRPr="006057C0">
        <w:rPr>
          <w:rFonts w:ascii="Times New Roman" w:hAnsi="Times New Roman"/>
          <w:sz w:val="28"/>
          <w:szCs w:val="28"/>
        </w:rPr>
        <w:t>2.18. Предоставление услуги осуществляется без взимания платы.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разрешения, несет заявитель в соответствии с частью 4 статьи 40 Градостроительного кодекса Российской Федерации.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</w:rPr>
        <w:t>В случае, если испрашиваемое в заявлении о предоставлении разрешения разрешениями на отклонение от предельных параметров разрешенного строительства,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процентов,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проводятся.</w:t>
      </w:r>
    </w:p>
    <w:bookmarkEnd w:id="66"/>
    <w:p w:rsidR="004B6C6B" w:rsidRPr="00F522B6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F522B6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7" w:name="sub_21000"/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 и при получении результата предоставления 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F522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67"/>
    <w:p w:rsidR="004B6C6B" w:rsidRPr="00F522B6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F522B6" w:rsidRDefault="004B6C6B" w:rsidP="004B6C6B">
      <w:pPr>
        <w:rPr>
          <w:rFonts w:ascii="Times New Roman" w:hAnsi="Times New Roman"/>
          <w:sz w:val="28"/>
          <w:szCs w:val="28"/>
        </w:rPr>
      </w:pPr>
      <w:bookmarkStart w:id="68" w:name="sub_10221"/>
      <w:r w:rsidRPr="00F522B6">
        <w:rPr>
          <w:rFonts w:ascii="Times New Roman" w:hAnsi="Times New Roman"/>
          <w:sz w:val="28"/>
          <w:szCs w:val="28"/>
        </w:rPr>
        <w:t>2.19.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минут.</w:t>
      </w:r>
    </w:p>
    <w:bookmarkEnd w:id="68"/>
    <w:p w:rsidR="004B6C6B" w:rsidRPr="00F522B6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F522B6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9" w:name="sub_21100"/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Срок регистрации запроса заявителя о предоставлении 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F522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69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70" w:name="sub_10222"/>
      <w:r w:rsidRPr="006057C0">
        <w:rPr>
          <w:rFonts w:ascii="Times New Roman" w:hAnsi="Times New Roman"/>
          <w:sz w:val="28"/>
          <w:szCs w:val="28"/>
        </w:rPr>
        <w:t>2.20. Регистрация заявления о предоставлении разрешения, заявления об исправлении допущенных опечаток и ошибок, заявления о выдаче дубликата, представленных заявителем указанными в пункте 2.12 настоящего Административного регламента способами в уполномоченный орган осуществляется не позднее одного рабочего дня, следующего за днем его поступления.</w:t>
      </w:r>
    </w:p>
    <w:bookmarkEnd w:id="70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 случае представления заявления о предоставлении разрешения, заявления об исправлении допущенных опечаток и ошибок, заявления о выдаче дубликата посредством Единого портала вне рабочего времени уполномоченного органа либо в выходной, нерабочий праздничный день днем поступления заявления о предоставлении разрешения,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Заявление о предоставлении разрешения, заявление об исправлении допущенных опечаток и ошибок, заявление о выдаче дубликата считается поступившим в уполномоченный орган со дня его регистрации.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1" w:name="sub_212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Требования к помещениям, в которых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предоставляется 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муниципальная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услуга</w:t>
      </w:r>
    </w:p>
    <w:bookmarkEnd w:id="71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72" w:name="sub_10223"/>
      <w:r w:rsidRPr="006057C0">
        <w:rPr>
          <w:rFonts w:ascii="Times New Roman" w:hAnsi="Times New Roman"/>
          <w:sz w:val="28"/>
          <w:szCs w:val="28"/>
        </w:rPr>
        <w:lastRenderedPageBreak/>
        <w:t xml:space="preserve">2.21. Требования к помещениям,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6057C0">
        <w:rPr>
          <w:rFonts w:ascii="Times New Roman" w:hAnsi="Times New Roman"/>
          <w:sz w:val="28"/>
          <w:szCs w:val="28"/>
        </w:rPr>
        <w:t xml:space="preserve"> услуга, в том числе залу ожидания, местам для заполнения запросов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057C0">
        <w:rPr>
          <w:rFonts w:ascii="Times New Roman" w:hAnsi="Times New Roman"/>
          <w:sz w:val="28"/>
          <w:szCs w:val="28"/>
        </w:rPr>
        <w:t xml:space="preserve"> услуги, информационным стендам с образцами их заполнения и перечнем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057C0">
        <w:rPr>
          <w:rFonts w:ascii="Times New Roman" w:hAnsi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органа, на Едином портале и региональном портале.</w:t>
      </w:r>
    </w:p>
    <w:bookmarkEnd w:id="72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3" w:name="sub_213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Показатели доступности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качества 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bookmarkEnd w:id="73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74" w:name="sub_10224"/>
      <w:r w:rsidRPr="006057C0">
        <w:rPr>
          <w:rFonts w:ascii="Times New Roman" w:hAnsi="Times New Roman"/>
          <w:sz w:val="28"/>
          <w:szCs w:val="28"/>
        </w:rPr>
        <w:t>2.22. Основными показателями доступности предоставления услуги являются:</w:t>
      </w:r>
    </w:p>
    <w:bookmarkEnd w:id="74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услуги с помощью Единого портала;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75" w:name="sub_10225"/>
      <w:r w:rsidRPr="006057C0">
        <w:rPr>
          <w:rFonts w:ascii="Times New Roman" w:hAnsi="Times New Roman"/>
          <w:sz w:val="28"/>
          <w:szCs w:val="28"/>
        </w:rPr>
        <w:t>2.23. Основными показателями качества предоставления услуги являются:</w:t>
      </w:r>
    </w:p>
    <w:bookmarkEnd w:id="75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B6C6B" w:rsidRPr="00437571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437571" w:rsidRDefault="004B6C6B" w:rsidP="004B6C6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Иные требования к предоставлению муниципальной</w:t>
      </w:r>
    </w:p>
    <w:p w:rsidR="004B6C6B" w:rsidRPr="00437571" w:rsidRDefault="004B6C6B" w:rsidP="004B6C6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услуги, в том числе учитывающие особенности предоставления</w:t>
      </w:r>
    </w:p>
    <w:p w:rsidR="004B6C6B" w:rsidRPr="00437571" w:rsidRDefault="004B6C6B" w:rsidP="004B6C6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муниципальных услуг в многофункциональных</w:t>
      </w:r>
    </w:p>
    <w:p w:rsidR="004B6C6B" w:rsidRPr="00437571" w:rsidRDefault="004B6C6B" w:rsidP="004B6C6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 xml:space="preserve">центрах и особенности предоставления </w:t>
      </w:r>
    </w:p>
    <w:p w:rsidR="004B6C6B" w:rsidRPr="00437571" w:rsidRDefault="004B6C6B" w:rsidP="004B6C6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муниципальных услуг в электронной форме</w:t>
      </w:r>
    </w:p>
    <w:p w:rsidR="004B6C6B" w:rsidRPr="00386F57" w:rsidRDefault="004B6C6B" w:rsidP="004B6C6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</w:t>
      </w:r>
      <w:r w:rsidRPr="00386F57">
        <w:rPr>
          <w:rFonts w:ascii="Times New Roman" w:hAnsi="Times New Roman" w:cs="Times New Roman"/>
          <w:sz w:val="28"/>
          <w:szCs w:val="28"/>
        </w:rPr>
        <w:t>Информационная система, используемая для предоставления муниципальной услуги: ЕПГУ.</w:t>
      </w: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Pr="00386F57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с использованием ЕПГУ дополнительной подачи заявления на бумажном носителе не требуется.</w:t>
      </w: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</w:t>
      </w:r>
      <w:r w:rsidRPr="00386F5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r w:rsidRPr="00386F57">
        <w:rPr>
          <w:rFonts w:ascii="Times New Roman" w:hAnsi="Times New Roman" w:cs="Times New Roman"/>
          <w:sz w:val="28"/>
          <w:szCs w:val="28"/>
        </w:rPr>
        <w:t>При формировании заявления в электронной форме заявителю обеспечивается:</w:t>
      </w: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 xml:space="preserve">4) заполнение полей заявления в электронной форме до начала ввода </w:t>
      </w:r>
      <w:r w:rsidRPr="00386F57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- единая система идентификации и аутентификации) в соответствии с </w:t>
      </w:r>
      <w:hyperlink r:id="rId11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386F5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86F57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утвержденными постановлением Правительства Российской Федерации от 10 июля 2013 г. № 584,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7">
        <w:rPr>
          <w:rFonts w:ascii="Times New Roman" w:hAnsi="Times New Roman" w:cs="Times New Roman"/>
          <w:sz w:val="28"/>
          <w:szCs w:val="28"/>
        </w:rPr>
        <w:t>6) возможность доступа заявителя на ЕПГУ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2.28. </w:t>
      </w:r>
      <w:r w:rsidRPr="00386F57">
        <w:rPr>
          <w:rFonts w:ascii="Times New Roman" w:hAnsi="Times New Roman" w:cs="Times New Roman"/>
          <w:sz w:val="28"/>
          <w:szCs w:val="28"/>
        </w:rPr>
        <w:t>Заявление в электронной форме считается отправленным после получения заявителем соответствующего уведомления в его личный кабинет на ЕПГУ (статус заявления обновляется до статуса «Заявление принято к рассмотрению»).</w:t>
      </w:r>
    </w:p>
    <w:p w:rsidR="004B6C6B" w:rsidRPr="00386F57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2.29. </w:t>
      </w:r>
      <w:r w:rsidRPr="00386F57">
        <w:rPr>
          <w:rFonts w:ascii="Times New Roman" w:hAnsi="Times New Roman" w:cs="Times New Roman"/>
          <w:sz w:val="28"/>
          <w:szCs w:val="28"/>
        </w:rPr>
        <w:t>Заявитель получает уведомления о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F57">
        <w:rPr>
          <w:rFonts w:ascii="Times New Roman" w:hAnsi="Times New Roman" w:cs="Times New Roman"/>
          <w:sz w:val="28"/>
          <w:szCs w:val="28"/>
        </w:rPr>
        <w:t>услуги в его личном кабинете на ЕПГУ.</w:t>
      </w:r>
    </w:p>
    <w:p w:rsidR="004B6C6B" w:rsidRDefault="004B6C6B" w:rsidP="004B6C6B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2.30. У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слуг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которые являются необходимыми и обязательными для предоставления услуги, в том числе документ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ы, выдаваемые</w:t>
      </w:r>
      <w:r w:rsidRPr="00E055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организациями, участвующими в предоставлении услуги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отсутствуют.</w:t>
      </w:r>
    </w:p>
    <w:p w:rsidR="004B6C6B" w:rsidRPr="006171A2" w:rsidRDefault="004B6C6B" w:rsidP="004B6C6B">
      <w:pPr>
        <w:contextualSpacing/>
        <w:rPr>
          <w:rFonts w:ascii="Times New Roman" w:hAnsi="Times New Roman"/>
          <w:sz w:val="28"/>
          <w:szCs w:val="28"/>
        </w:rPr>
      </w:pPr>
      <w:r w:rsidRPr="002F4069">
        <w:rPr>
          <w:rFonts w:ascii="Times New Roman" w:hAnsi="Times New Roman"/>
          <w:sz w:val="28"/>
          <w:szCs w:val="28"/>
        </w:rPr>
        <w:t xml:space="preserve">2.31. Перечень информационных систем, используемых для предоставления муниципальной услуги: </w:t>
      </w:r>
      <w:r>
        <w:rPr>
          <w:rFonts w:ascii="Times New Roman" w:hAnsi="Times New Roman"/>
          <w:sz w:val="28"/>
          <w:szCs w:val="28"/>
        </w:rPr>
        <w:t>ЕПГУ.</w:t>
      </w:r>
      <w:r w:rsidRPr="006171A2">
        <w:rPr>
          <w:rFonts w:ascii="Times New Roman" w:hAnsi="Times New Roman"/>
          <w:sz w:val="28"/>
          <w:szCs w:val="28"/>
        </w:rPr>
        <w:t xml:space="preserve"> 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F522B6" w:rsidRDefault="004B6C6B" w:rsidP="004B6C6B">
      <w:pPr>
        <w:pStyle w:val="1"/>
        <w:rPr>
          <w:rFonts w:ascii="Times New Roman" w:hAnsi="Times New Roman" w:cs="Times New Roman"/>
          <w:color w:val="auto"/>
        </w:rPr>
      </w:pPr>
      <w:bookmarkStart w:id="76" w:name="sub_1030"/>
      <w:r w:rsidRPr="006057C0">
        <w:rPr>
          <w:rFonts w:ascii="Times New Roman" w:hAnsi="Times New Roman" w:cs="Times New Roman"/>
          <w:color w:val="auto"/>
        </w:rPr>
        <w:t xml:space="preserve"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F522B6">
        <w:rPr>
          <w:rFonts w:ascii="Times New Roman" w:hAnsi="Times New Roman" w:cs="Times New Roman"/>
          <w:color w:val="auto"/>
        </w:rPr>
        <w:t>многофункциональных центрах</w:t>
      </w:r>
      <w:r w:rsidRPr="00F522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22B6">
        <w:rPr>
          <w:rFonts w:ascii="Times New Roman" w:hAnsi="Times New Roman" w:cs="Times New Roman"/>
          <w:color w:val="auto"/>
        </w:rPr>
        <w:t>предоставления муниципальных услуг</w:t>
      </w: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7" w:name="sub_3100"/>
      <w:bookmarkEnd w:id="76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 вариантов предоставления услуги, включающий в том числе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варианты предоставления услуги, необходимый для исправления допущенных опечаток и ошибок в выданных в результате предоставления услуги документах и созданных реестровых записях, для выдачи дубликата документа, выданного по результатам предоставления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услуги без рассмотрения</w:t>
      </w:r>
    </w:p>
    <w:bookmarkEnd w:id="77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78" w:name="sub_1031"/>
      <w:r w:rsidRPr="006057C0">
        <w:rPr>
          <w:rFonts w:ascii="Times New Roman" w:hAnsi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услуги: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79" w:name="sub_1032"/>
      <w:bookmarkEnd w:id="78"/>
      <w:r w:rsidRPr="006057C0">
        <w:rPr>
          <w:rFonts w:ascii="Times New Roman" w:hAnsi="Times New Roman"/>
          <w:sz w:val="28"/>
          <w:szCs w:val="28"/>
        </w:rPr>
        <w:t>3.2. Вариант 1 – предоставление разрешений в случаях, предусмотренных подпунктом «а» пункта 2.3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80" w:name="sub_1033"/>
      <w:bookmarkEnd w:id="79"/>
      <w:r w:rsidRPr="006057C0">
        <w:rPr>
          <w:rFonts w:ascii="Times New Roman" w:hAnsi="Times New Roman"/>
          <w:sz w:val="28"/>
          <w:szCs w:val="28"/>
        </w:rPr>
        <w:t>3.3. Вариант 2 – предоставление разрешений в случаях, предусмотренных подпунктом «б» пункта 2.3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81" w:name="sub_1034"/>
      <w:bookmarkEnd w:id="80"/>
      <w:r w:rsidRPr="006057C0">
        <w:rPr>
          <w:rFonts w:ascii="Times New Roman" w:hAnsi="Times New Roman"/>
          <w:sz w:val="28"/>
          <w:szCs w:val="28"/>
        </w:rPr>
        <w:t xml:space="preserve">3.4. Вариант 3 – </w:t>
      </w:r>
      <w:bookmarkStart w:id="82" w:name="sub_1035"/>
      <w:bookmarkEnd w:id="81"/>
      <w:r w:rsidRPr="006057C0">
        <w:rPr>
          <w:rFonts w:ascii="Times New Roman" w:hAnsi="Times New Roman"/>
          <w:sz w:val="28"/>
          <w:szCs w:val="28"/>
        </w:rPr>
        <w:t>исправление допущенных опечаток и ошибок в разрешении в случаях, предусмотренных подпунктом «в» пункта 2.3 настоящего Административного регламента.</w:t>
      </w:r>
    </w:p>
    <w:bookmarkEnd w:id="82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3" w:name="sub_32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bookmarkEnd w:id="83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84" w:name="sub_1036"/>
      <w:r w:rsidRPr="006057C0">
        <w:rPr>
          <w:rFonts w:ascii="Times New Roman" w:hAnsi="Times New Roman"/>
          <w:sz w:val="28"/>
          <w:szCs w:val="28"/>
        </w:rPr>
        <w:t>3.5. Вариант предоставления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bookmarkEnd w:id="84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4B6C6B" w:rsidRPr="006057C0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5" w:name="sub_33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Подразделы, содержащие описание вариантов </w:t>
      </w:r>
      <w:r w:rsidRPr="00F522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предоставления </w:t>
      </w:r>
      <w:r w:rsidRPr="00F522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bookmarkEnd w:id="85"/>
    <w:p w:rsidR="004B6C6B" w:rsidRPr="006057C0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Вариант 1</w:t>
      </w:r>
    </w:p>
    <w:p w:rsidR="004B6C6B" w:rsidRPr="006057C0" w:rsidRDefault="004B6C6B" w:rsidP="004B6C6B">
      <w:pPr>
        <w:contextualSpacing/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86" w:name="sub_1037"/>
      <w:r w:rsidRPr="006057C0">
        <w:rPr>
          <w:rFonts w:ascii="Times New Roman" w:hAnsi="Times New Roman"/>
          <w:sz w:val="28"/>
          <w:szCs w:val="28"/>
        </w:rPr>
        <w:t>3.6. Результатом предоставления услуги является:</w:t>
      </w:r>
    </w:p>
    <w:p w:rsidR="004B6C6B" w:rsidRPr="006057C0" w:rsidRDefault="004B6C6B" w:rsidP="004B6C6B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разрешение на отклонение от предельных параметров разрешенного строительства, реконструкции объекта капитального строительства, выдача (направление) заявителю разрешения в соответствии с формой, предусмотренной приложением № 4 к настоящему Административному регламенту;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отказ в предоставлении разрешения на отклонение от предельных параметров разрешенного строительства, реконструкции объекта капитального строительства, выдача (направление) заявителю решения об отказе в предоставлении разрешения в соответствии с формой, предусмотренной приложением 6 к настоящему Административному регламенту.</w:t>
      </w:r>
    </w:p>
    <w:bookmarkEnd w:id="86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7" w:name="sub_34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 и описание административных процедур предоставления </w:t>
      </w:r>
      <w:bookmarkEnd w:id="87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88" w:name="sub_1038"/>
      <w:r w:rsidRPr="006057C0">
        <w:rPr>
          <w:rFonts w:ascii="Times New Roman" w:hAnsi="Times New Roman"/>
          <w:sz w:val="28"/>
          <w:szCs w:val="28"/>
        </w:rPr>
        <w:t>3.7. Основанием для начала административной процедуры является поступление в уполномоченный орган (далее в настоящем разделе – уполномоченный орган) заявления о предоставлении разрешения (далее в настоящем подразделе – заявление) по форме согласно Приложению 2 к настоящему Административному регламенту и документов, предусмотренных пунктом 2.9.1 настоящего Административного регламента, одним из способов, установленных пунктом 2.12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89" w:name="sub_1039"/>
      <w:bookmarkEnd w:id="88"/>
      <w:r w:rsidRPr="006057C0">
        <w:rPr>
          <w:rFonts w:ascii="Times New Roman" w:hAnsi="Times New Roman"/>
          <w:sz w:val="28"/>
          <w:szCs w:val="28"/>
        </w:rPr>
        <w:t>3.8. В целях установления личности физическое лицо представляет в уполномоченный орган документ, предусмотренный пунктом «б»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2.9.1 настоящего Административного регламента.</w:t>
      </w:r>
    </w:p>
    <w:bookmarkEnd w:id="89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6057C0">
        <w:rPr>
          <w:rFonts w:ascii="Times New Roman" w:hAnsi="Times New Roman"/>
          <w:sz w:val="28"/>
          <w:szCs w:val="28"/>
        </w:rPr>
        <w:lastRenderedPageBreak/>
        <w:t>уполномоченный орган представляются документы, предусмотренные подпунктами «б», «в» пункта 2.9.1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90" w:name="sub_10310"/>
      <w:r w:rsidRPr="006057C0">
        <w:rPr>
          <w:rFonts w:ascii="Times New Roman" w:hAnsi="Times New Roman"/>
          <w:sz w:val="28"/>
          <w:szCs w:val="28"/>
        </w:rPr>
        <w:t>3.9. Основания для принятия решения об отказе в приеме заявления и документов, необходимых для предоставления услуги, в том числе представленных в электронной форме: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91" w:name="sub_103101"/>
      <w:bookmarkEnd w:id="90"/>
      <w:r w:rsidRPr="006057C0">
        <w:rPr>
          <w:rFonts w:ascii="Times New Roman" w:hAnsi="Times New Roman"/>
          <w:sz w:val="28"/>
          <w:szCs w:val="28"/>
        </w:rPr>
        <w:t>а) заявление о предоставлении разрешения представлено в орган власти, в полномочия которого не входит предоставление услуги;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б) неполное заполнение полей в форме заявления о предоставлении разрешения, в том числе в интерактивной форме заявления на Едином портале;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в) непредставление документов, предусмотренных пунктом 2.9.1 настоящего Административного регламента;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д) подача заявления о предоставлении разрешения, заявление о выдаче дубликата, заявление об исправлении допущенных опечаток и ошибок от имени заявителя не уполномоченным на то лицом;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з)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lastRenderedPageBreak/>
        <w:t>3.9.1.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bookmarkEnd w:id="91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92" w:name="sub_10311"/>
      <w:r w:rsidRPr="006057C0">
        <w:rPr>
          <w:rFonts w:ascii="Times New Roman" w:hAnsi="Times New Roman"/>
          <w:sz w:val="28"/>
          <w:szCs w:val="28"/>
        </w:rPr>
        <w:t xml:space="preserve">3.10. </w:t>
      </w:r>
      <w:bookmarkStart w:id="93" w:name="sub_10312"/>
      <w:bookmarkEnd w:id="92"/>
      <w:r w:rsidRPr="006057C0">
        <w:rPr>
          <w:rFonts w:ascii="Times New Roman" w:hAnsi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одним из способов, установленных в подпункте «б» пункта 2.12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93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способом, указанным в подпункте «а» пункта 2.12 настоящего Административного регламента, регистрируются в автоматическом режиме.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94" w:name="sub_10313"/>
      <w:r w:rsidRPr="006057C0">
        <w:rPr>
          <w:rFonts w:ascii="Times New Roman" w:hAnsi="Times New Roman"/>
          <w:sz w:val="28"/>
          <w:szCs w:val="28"/>
        </w:rPr>
        <w:t>3.11.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bookmarkEnd w:id="94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95" w:name="sub_10314"/>
      <w:r w:rsidRPr="006057C0">
        <w:rPr>
          <w:rFonts w:ascii="Times New Roman" w:hAnsi="Times New Roman"/>
          <w:sz w:val="28"/>
          <w:szCs w:val="28"/>
        </w:rPr>
        <w:t>3.12. Срок регистрации заявления, документов, предусмотренных пунктом 2.9.1 настоящего Административного регламента, составляет один рабочий день, следующий за днем его получения.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96" w:name="sub_10315"/>
      <w:bookmarkEnd w:id="95"/>
      <w:r w:rsidRPr="006057C0">
        <w:rPr>
          <w:rFonts w:ascii="Times New Roman" w:hAnsi="Times New Roman"/>
          <w:sz w:val="28"/>
          <w:szCs w:val="28"/>
        </w:rPr>
        <w:t>3.13. Результатом административной процедуры является регистрация заявления и документов, предусмотренных пунктом 2.9.1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97" w:name="sub_10316"/>
      <w:bookmarkEnd w:id="96"/>
      <w:r w:rsidRPr="006057C0">
        <w:rPr>
          <w:rFonts w:ascii="Times New Roman" w:hAnsi="Times New Roman"/>
          <w:sz w:val="28"/>
          <w:szCs w:val="28"/>
        </w:rPr>
        <w:lastRenderedPageBreak/>
        <w:t>3.14. После регистрации заявление и документы, предусмотренные пунктом 2.9.1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заявления, прилагаемых документов и межведомственное информационное взаимодействие, а также в Комиссию.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3.15. Порядок деятельности Комиссии регулируется в соответствии с Градостроительным кодексом Российской Федерации.</w:t>
      </w:r>
    </w:p>
    <w:bookmarkEnd w:id="97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98" w:name="sub_35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Межведомственное информационное взаимодействие</w:t>
      </w:r>
    </w:p>
    <w:bookmarkEnd w:id="98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99" w:name="sub_10317"/>
      <w:r w:rsidRPr="006057C0">
        <w:rPr>
          <w:rFonts w:ascii="Times New Roman" w:hAnsi="Times New Roman"/>
          <w:sz w:val="28"/>
          <w:szCs w:val="28"/>
        </w:rPr>
        <w:t>3.16. Основанием для начала административной процедуры является регистрация заявления и приложенных к заявлению документов.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00" w:name="sub_10318"/>
      <w:bookmarkEnd w:id="99"/>
      <w:r w:rsidRPr="006057C0">
        <w:rPr>
          <w:rFonts w:ascii="Times New Roman" w:hAnsi="Times New Roman"/>
          <w:sz w:val="28"/>
          <w:szCs w:val="28"/>
        </w:rPr>
        <w:t>3.17.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настоящего Административного регламента, в соответствии с перечнем информационных запросов, указанных в пункте 3.18 настоящего Административного регламента, если заявитель не представил указанные документы самостоятельно.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01" w:name="sub_10319"/>
      <w:bookmarkEnd w:id="100"/>
      <w:r w:rsidRPr="006057C0">
        <w:rPr>
          <w:rFonts w:ascii="Times New Roman" w:hAnsi="Times New Roman"/>
          <w:sz w:val="28"/>
          <w:szCs w:val="28"/>
        </w:rPr>
        <w:t>3.18. Перечень запрашиваемых документов, необходимых для предоставления услуги:</w:t>
      </w:r>
    </w:p>
    <w:bookmarkEnd w:id="101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а) правоустанавливающие документы на земельный участок и объект капитального строительства. Запрос о представлении документов (их копий или сведений, содержащихся в них) направляется в публично-правовую компанию «Роскадастр», администрацию муниципального образования по месту нахождения земельного участка, объекта капитального строительства;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б)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  <w:r w:rsidRPr="006057C0">
        <w:rPr>
          <w:rFonts w:ascii="Times New Roman" w:hAnsi="Times New Roman"/>
          <w:sz w:val="28"/>
          <w:szCs w:val="28"/>
        </w:rPr>
        <w:lastRenderedPageBreak/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02" w:name="sub_10320"/>
      <w:r w:rsidRPr="006057C0">
        <w:rPr>
          <w:rFonts w:ascii="Times New Roman" w:hAnsi="Times New Roman"/>
          <w:sz w:val="28"/>
          <w:szCs w:val="28"/>
        </w:rPr>
        <w:t>3.19. По межведомственным запросам документы (их копии или сведения, содержащиеся в них), предусмотренные пунктом 2.10.1 настоящего Административного регламента, предоставляются органами и организациями, указанными в пункте 3.18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03" w:name="sub_10321"/>
      <w:bookmarkEnd w:id="102"/>
      <w:r w:rsidRPr="006057C0">
        <w:rPr>
          <w:rFonts w:ascii="Times New Roman" w:hAnsi="Times New Roman"/>
          <w:sz w:val="28"/>
          <w:szCs w:val="28"/>
        </w:rPr>
        <w:t>3.20. Межведомственное информационное взаимодействие может осуществляться на бумажном носителе:</w:t>
      </w:r>
    </w:p>
    <w:bookmarkEnd w:id="103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2.10.1 настоящего Административного </w:t>
      </w:r>
      <w:r w:rsidRPr="006057C0">
        <w:rPr>
          <w:rFonts w:ascii="Times New Roman" w:hAnsi="Times New Roman"/>
          <w:sz w:val="28"/>
          <w:szCs w:val="28"/>
        </w:rPr>
        <w:lastRenderedPageBreak/>
        <w:t>регламента, предоставляются органами, указанными в пункте 3.18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04" w:name="sub_10322"/>
      <w:r w:rsidRPr="006057C0">
        <w:rPr>
          <w:rFonts w:ascii="Times New Roman" w:hAnsi="Times New Roman"/>
          <w:sz w:val="28"/>
          <w:szCs w:val="28"/>
        </w:rPr>
        <w:t>3.21.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104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Подготовка проекта решения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о предоставлении разрешения для рассмотрения на общественных обсуждениях или публичных слушаниях, подготовка рекомендаций о предоставлении разрешения или об отказе в предоставлении такого разрешения с указанием причин принятого решения 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3.22. Основанием для начала административной процедуры является формирование комплекта документов, предусмотренных пунктами 2.9.1, 2.10.1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3.23. В рамках рассмотрения заявления и документов, предусмотренных пунктами 2.9.1, 2.10.1 настоящего Административного регламента, осуществляется проверка наличия документов, указанных в пунктах 2.9.1, 2.10.1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3.24. Неполучение (несвоевременное получение) документов, предусмотренных в пункте 2.10.1 настоящего Административного регламента, не может являться основанием для отказа в предоставлении услуги.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3.25. Критерием принятия решения о подготовке проекта решения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6057C0">
        <w:rPr>
          <w:rFonts w:ascii="Times New Roman" w:hAnsi="Times New Roman"/>
          <w:sz w:val="28"/>
          <w:szCs w:val="28"/>
        </w:rPr>
        <w:t xml:space="preserve"> является наличие документов, предусмотренных пунктом 2.9.1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В случае, если испрашиваемое в заявлении о предоставлении разрешения разрешениями на отклонение от предельных параметров разрешенного строительства,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</w:t>
      </w:r>
      <w:r w:rsidRPr="006057C0">
        <w:rPr>
          <w:rFonts w:ascii="Times New Roman" w:hAnsi="Times New Roman"/>
          <w:sz w:val="28"/>
          <w:szCs w:val="28"/>
        </w:rPr>
        <w:lastRenderedPageBreak/>
        <w:t>более чем на десять процентов,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3.26. По результатам проверки документов, предусмотренных пунктами 2.9.1, 2.10.1 настоящего Административного регламента, должностное лицо ответственного структурного подразделения подготавливает проект решения о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6057C0">
        <w:rPr>
          <w:rFonts w:ascii="Times New Roman" w:hAnsi="Times New Roman"/>
          <w:sz w:val="28"/>
          <w:szCs w:val="28"/>
        </w:rPr>
        <w:t>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</w:rPr>
        <w:t xml:space="preserve">3.27. Срок подготовки проекта решения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Pr="006057C0">
        <w:rPr>
          <w:rFonts w:ascii="Times New Roman" w:hAnsi="Times New Roman"/>
          <w:sz w:val="28"/>
          <w:szCs w:val="28"/>
        </w:rPr>
        <w:t>не может превышать пятнадцати рабочих дней со дня поступления в уполномоченный орган заявления о предоставлении разрешения.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3.28. Результатом административной процедуры по подготовке проекта решения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является подготовка указанного проекта решения для вынесения его на общественные обсуждения или публичные слушания, а в случае, предусмотренном абзацем вторым пункта 3.25 настоящего Административного регламента, - для рассмотрения Комиссией</w:t>
      </w:r>
      <w:r w:rsidRPr="006057C0">
        <w:rPr>
          <w:rFonts w:ascii="Times New Roman" w:hAnsi="Times New Roman"/>
          <w:sz w:val="28"/>
          <w:szCs w:val="28"/>
        </w:rPr>
        <w:t>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3.29. Порядок вынесения проекта решения о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предоставлении разрешения для рассмотрения на общественных обсуждениях или публичных слушаниях, требования к оповещению о проведении общественных обсуждений или публичных слушаний, порядок проведения общественных обсуждений или публичных слушаний и оформления их результатов </w:t>
      </w:r>
      <w:r w:rsidRPr="00083878">
        <w:rPr>
          <w:rFonts w:ascii="Times New Roman" w:hAnsi="Times New Roman"/>
          <w:sz w:val="28"/>
          <w:szCs w:val="28"/>
          <w:shd w:val="clear" w:color="auto" w:fill="FFFFFF"/>
        </w:rPr>
        <w:t xml:space="preserve">регулируется </w:t>
      </w:r>
      <w:r w:rsidRPr="00083878">
        <w:rPr>
          <w:rFonts w:ascii="Times New Roman" w:hAnsi="Times New Roman"/>
          <w:sz w:val="28"/>
          <w:szCs w:val="28"/>
        </w:rPr>
        <w:t>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6057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</w:t>
      </w:r>
      <w:r w:rsidRPr="006057C0">
        <w:rPr>
          <w:rFonts w:ascii="Times New Roman" w:hAnsi="Times New Roman"/>
          <w:sz w:val="28"/>
          <w:szCs w:val="28"/>
        </w:rPr>
        <w:t>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</w:rPr>
        <w:t xml:space="preserve">3.30. Результатами проведения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Pr="006057C0">
        <w:rPr>
          <w:rFonts w:ascii="Times New Roman" w:hAnsi="Times New Roman"/>
          <w:sz w:val="28"/>
          <w:szCs w:val="28"/>
        </w:rPr>
        <w:t xml:space="preserve"> по проекту решения о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являются: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заключение о результатах общественных обсуждений или публичных слушаний по проекту решения о предоставлении разрешения;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подготовка Комиссией (в том числе с учетом заключения о результатах общественных обсуждений или публичных слушаний по проекту решения о предоставлении разрешения) рекомендаций о предоставлении разрешения или об отказе в предоставлении разрешения с указанием причин принятого решения;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местной администрации для принятия</w:t>
      </w:r>
      <w:r w:rsidRPr="006057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57C0">
        <w:rPr>
          <w:rFonts w:ascii="Times New Roman" w:hAnsi="Times New Roman"/>
          <w:sz w:val="28"/>
          <w:szCs w:val="28"/>
        </w:rPr>
        <w:t>решения о предоставлении разрешения или об отказе в предоставлении разрешения.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3.31. В случае, предусмотренном абзацем вторым пункта 3.25 настоящего Административного регламента, результатами административной процедуры являются: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подготовка Комиссией рекомендаций о предоставлении разрешения или об отказе в предоставлении разрешения с указанием причин принятого решения;</w:t>
      </w:r>
    </w:p>
    <w:p w:rsidR="004B6C6B" w:rsidRPr="00437571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</w:t>
      </w:r>
      <w:r w:rsidRPr="00437571">
        <w:rPr>
          <w:rFonts w:ascii="Times New Roman" w:hAnsi="Times New Roman"/>
          <w:sz w:val="28"/>
          <w:szCs w:val="28"/>
        </w:rPr>
        <w:t>решения главе местной администрации для принятия решения о предоставлении разрешения или об отказе в предоставлении разрешения.</w:t>
      </w:r>
    </w:p>
    <w:p w:rsidR="004B6C6B" w:rsidRPr="00437571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437571">
        <w:rPr>
          <w:rFonts w:ascii="Times New Roman" w:hAnsi="Times New Roman"/>
          <w:sz w:val="28"/>
          <w:szCs w:val="28"/>
        </w:rPr>
        <w:t xml:space="preserve">3.32. Срок подготовки </w:t>
      </w:r>
      <w:r w:rsidRPr="00437571">
        <w:rPr>
          <w:rFonts w:ascii="Times New Roman" w:hAnsi="Times New Roman"/>
          <w:sz w:val="28"/>
          <w:szCs w:val="28"/>
          <w:shd w:val="clear" w:color="auto" w:fill="FFFFFF"/>
        </w:rPr>
        <w:t>Комиссией рекомендаций о предоставлении разрешения или об отказе в предоставлении разрешения, а также направления данных рекомендаций главе местной администрации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разрешения.</w:t>
      </w:r>
    </w:p>
    <w:p w:rsidR="004B6C6B" w:rsidRPr="00437571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437571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05" w:name="sub_3600"/>
      <w:r w:rsidRPr="004375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bookmarkEnd w:id="105"/>
    <w:p w:rsidR="004B6C6B" w:rsidRPr="00437571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437571" w:rsidRDefault="004B6C6B" w:rsidP="004B6C6B">
      <w:pPr>
        <w:rPr>
          <w:rFonts w:ascii="Times New Roman" w:hAnsi="Times New Roman"/>
          <w:sz w:val="28"/>
          <w:szCs w:val="28"/>
        </w:rPr>
      </w:pPr>
      <w:bookmarkStart w:id="106" w:name="sub_10323"/>
      <w:r w:rsidRPr="00437571">
        <w:rPr>
          <w:rFonts w:ascii="Times New Roman" w:hAnsi="Times New Roman"/>
          <w:sz w:val="28"/>
          <w:szCs w:val="28"/>
        </w:rPr>
        <w:t xml:space="preserve">3.33. Основанием для начала административной процедуры является получение главой местной администрации </w:t>
      </w:r>
      <w:r w:rsidRPr="00437571">
        <w:rPr>
          <w:rFonts w:ascii="Times New Roman" w:hAnsi="Times New Roman"/>
          <w:sz w:val="28"/>
          <w:szCs w:val="28"/>
          <w:shd w:val="clear" w:color="auto" w:fill="FFFFFF"/>
        </w:rPr>
        <w:t>подготовленных Комиссией рекомендаций о предоставлении разрешения или об отказе в предоставлении разрешения с указанием причин принятого решения</w:t>
      </w:r>
      <w:r w:rsidRPr="00437571">
        <w:rPr>
          <w:rFonts w:ascii="Times New Roman" w:hAnsi="Times New Roman"/>
          <w:sz w:val="28"/>
          <w:szCs w:val="28"/>
        </w:rPr>
        <w:t>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07" w:name="sub_10324"/>
      <w:bookmarkEnd w:id="106"/>
      <w:r w:rsidRPr="00437571">
        <w:rPr>
          <w:rFonts w:ascii="Times New Roman" w:hAnsi="Times New Roman"/>
          <w:sz w:val="28"/>
          <w:szCs w:val="28"/>
        </w:rPr>
        <w:t xml:space="preserve">3.34. </w:t>
      </w:r>
      <w:bookmarkStart w:id="108" w:name="sub_10326"/>
      <w:bookmarkEnd w:id="107"/>
      <w:r w:rsidRPr="00437571">
        <w:rPr>
          <w:rFonts w:ascii="Times New Roman" w:hAnsi="Times New Roman"/>
          <w:sz w:val="28"/>
          <w:szCs w:val="28"/>
        </w:rPr>
        <w:t>Критериями принятия решения о предоставлении</w:t>
      </w:r>
      <w:r w:rsidRPr="006057C0">
        <w:rPr>
          <w:rFonts w:ascii="Times New Roman" w:hAnsi="Times New Roman"/>
          <w:sz w:val="28"/>
          <w:szCs w:val="28"/>
        </w:rPr>
        <w:t xml:space="preserve"> услуги являются:</w:t>
      </w:r>
    </w:p>
    <w:bookmarkEnd w:id="108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1) размер земельного участка, на котором предполагается строительство или реконструкция объекта капитального строительства, в отношении которого подано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строительства, меньше установленных градостроительным </w:t>
      </w:r>
      <w:r w:rsidRPr="006057C0">
        <w:rPr>
          <w:rFonts w:ascii="Times New Roman" w:hAnsi="Times New Roman"/>
          <w:sz w:val="28"/>
          <w:szCs w:val="28"/>
        </w:rPr>
        <w:lastRenderedPageBreak/>
        <w:t>регламентом минимальных размеров земельных участков либо конфигурация, инженерно-геологические или иные характеристики такого земельного участка неблагоприятны для застройки (за исключением случая, когда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процентов);</w:t>
      </w:r>
    </w:p>
    <w:p w:rsidR="004B6C6B" w:rsidRPr="006057C0" w:rsidRDefault="004B6C6B" w:rsidP="004B6C6B">
      <w:pPr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6057C0">
        <w:rPr>
          <w:rFonts w:ascii="Times New Roman" w:hAnsi="Times New Roman"/>
          <w:sz w:val="28"/>
          <w:szCs w:val="28"/>
        </w:rPr>
        <w:t>2) соответствие испрашиваемого отклонения от предельных параметров разрешенного строительства, реконструкции объекта капитального строительства требованиям технических регламентов, строительным, санитарно-эпидемиологическим, противопожарным и иным нормам и правилам, установленным законодательством Российской Федерации</w:t>
      </w: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3) </w:t>
      </w:r>
      <w:r w:rsidRPr="006057C0">
        <w:rPr>
          <w:rFonts w:ascii="Times New Roman" w:hAnsi="Times New Roman"/>
          <w:sz w:val="28"/>
          <w:szCs w:val="28"/>
        </w:rPr>
        <w:t xml:space="preserve">соответствие градостроительному регламенту, установленному правилами землепользования и застройки муниципального образования: </w:t>
      </w:r>
    </w:p>
    <w:p w:rsidR="004B6C6B" w:rsidRPr="006057C0" w:rsidRDefault="004B6C6B" w:rsidP="004B6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вида разрешенного использования земельного участка, на котором предполагается строительство, реконструкция объекта капитального строительства, в отношении которого подано заявление о </w:t>
      </w:r>
      <w:r w:rsidRPr="006057C0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hAnsi="Times New Roman"/>
          <w:sz w:val="28"/>
          <w:szCs w:val="28"/>
        </w:rPr>
        <w:t xml:space="preserve">вида разрешенного использования объекта капитального строительства, в отношении которого подано заявление о предоставлении разрешения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на отклонение от предельных параметров разрешенной реконструкции объекта капитального строительства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4) </w:t>
      </w:r>
      <w:r w:rsidRPr="006057C0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5) </w:t>
      </w:r>
      <w:r w:rsidRPr="006057C0">
        <w:rPr>
          <w:rFonts w:ascii="Times New Roman" w:hAnsi="Times New Roman"/>
          <w:sz w:val="28"/>
          <w:szCs w:val="28"/>
        </w:rPr>
        <w:t>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6) </w:t>
      </w:r>
      <w:r w:rsidRPr="006057C0">
        <w:rPr>
          <w:rFonts w:ascii="Times New Roman" w:hAnsi="Times New Roman"/>
          <w:sz w:val="28"/>
          <w:szCs w:val="28"/>
        </w:rPr>
        <w:t>запрашиваемое отклонение соответствует ограничениям использования объектов недвижимости, установленным в границах зон с особыми условиями использования территории (при наличии зон с особыми условиями использования территории)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lastRenderedPageBreak/>
        <w:t>7) земельный участок или объект капитального строительства, в отношении которого запрашивается разрешение, расположен на территории (части территории) муниципального образования, в отношении которой утверждены правила землепользования и застройки;</w:t>
      </w:r>
    </w:p>
    <w:p w:rsidR="004B6C6B" w:rsidRPr="006057C0" w:rsidRDefault="004B6C6B" w:rsidP="004B6C6B">
      <w:pPr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t>8) земельный участок не расположен в границах территории, на которую действие градостроительных регламентов не распространяется либо для которой градостроительные регламенты не устанавливаются;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9) </w:t>
      </w:r>
      <w:r w:rsidRPr="006057C0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не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09" w:name="sub_10327"/>
      <w:r w:rsidRPr="006057C0">
        <w:rPr>
          <w:rFonts w:ascii="Times New Roman" w:hAnsi="Times New Roman"/>
          <w:sz w:val="28"/>
          <w:szCs w:val="28"/>
        </w:rPr>
        <w:t>3.35. Критериями принятия решения об отказе в предоставлении услуги являются: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1) размер земельного участка, на котором предполагается строительство или реконструкция объекта капитального строительства, в отношении которого подано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строительства, соответствует установленным градостроительным регламентом минимальным размерам земельных участков, а конфигурация, инженерно-геологические или иные характеристики такого земельного участка благоприятны для застройки (за исключением случая, когда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процентов);</w:t>
      </w:r>
    </w:p>
    <w:bookmarkEnd w:id="109"/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6057C0">
        <w:rPr>
          <w:rFonts w:ascii="Times New Roman" w:hAnsi="Times New Roman"/>
          <w:sz w:val="28"/>
          <w:szCs w:val="28"/>
        </w:rPr>
        <w:t>2) несоответствие испрашиваемого отклонения от предельных параметров разрешенного строительства, реконструкции объекта капитального строительства требованиям технических регламентов, строительным, санитарно-эпидемиологическим, противопожарным и иным нормам и правилам, установленным законодательством Российской Федерации</w:t>
      </w: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lastRenderedPageBreak/>
        <w:t xml:space="preserve">3) </w:t>
      </w:r>
      <w:r w:rsidRPr="006057C0">
        <w:rPr>
          <w:rFonts w:ascii="Times New Roman" w:hAnsi="Times New Roman"/>
          <w:sz w:val="28"/>
          <w:szCs w:val="28"/>
        </w:rPr>
        <w:t>сведения, указанные в заявлении о предоставлении услуги, не подтверждены сведениями, полученными в рамках межведомственного взаимодействия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4) отсутствие у заявителя прав на:</w:t>
      </w:r>
    </w:p>
    <w:p w:rsidR="004B6C6B" w:rsidRPr="006057C0" w:rsidRDefault="004B6C6B" w:rsidP="004B6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строительство или реконструкция объекта капитального строительства, в отношении которого подано заявление о </w:t>
      </w:r>
      <w:r w:rsidRPr="006057C0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hAnsi="Times New Roman"/>
          <w:sz w:val="28"/>
          <w:szCs w:val="28"/>
        </w:rPr>
        <w:t xml:space="preserve">предполагаемый к реконструкции объект капитального строительства, в отношении которого подано заявление о предоставлении разрешения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на отклонение от предельных параметров разрешенной реконструкции объекта капитального строительства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5) </w:t>
      </w:r>
      <w:r w:rsidRPr="006057C0">
        <w:rPr>
          <w:rFonts w:ascii="Times New Roman" w:hAnsi="Times New Roman"/>
          <w:sz w:val="28"/>
          <w:szCs w:val="28"/>
        </w:rPr>
        <w:t xml:space="preserve">несоответствие градостроительному регламенту, установленному правилами землепользования и застройки соответствующего муниципального образования: </w:t>
      </w:r>
    </w:p>
    <w:p w:rsidR="004B6C6B" w:rsidRPr="006057C0" w:rsidRDefault="004B6C6B" w:rsidP="004B6C6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вида разрешенного использования земельного участка, на котором предполагается строительство, реконструкция объекта капитального строительства, в отношении которого подано заявление о </w:t>
      </w:r>
      <w:r w:rsidRPr="006057C0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hAnsi="Times New Roman"/>
          <w:sz w:val="28"/>
          <w:szCs w:val="28"/>
        </w:rPr>
        <w:t xml:space="preserve">вида разрешенного использования объекта капитального строительства, в отношении которого подано заявление о предоставлении разрешения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на отклонение от предельных параметров разрешенной реконструкции объекта капитального строительства</w:t>
      </w:r>
      <w:r w:rsidRPr="006057C0">
        <w:rPr>
          <w:rFonts w:ascii="Times New Roman" w:hAnsi="Times New Roman"/>
          <w:sz w:val="28"/>
          <w:szCs w:val="28"/>
        </w:rPr>
        <w:t>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6) </w:t>
      </w:r>
      <w:r w:rsidRPr="006057C0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7) </w:t>
      </w:r>
      <w:r w:rsidRPr="006057C0">
        <w:rPr>
          <w:rFonts w:ascii="Times New Roman" w:hAnsi="Times New Roman"/>
          <w:sz w:val="28"/>
          <w:szCs w:val="28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8) </w:t>
      </w:r>
      <w:r w:rsidRPr="006057C0">
        <w:rPr>
          <w:rFonts w:ascii="Times New Roman" w:hAnsi="Times New Roman"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территории (при наличии зон с особыми условиями использования территории)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lastRenderedPageBreak/>
        <w:t>9) земельный участок или объект капитального строительства, в отношении которого запрашивается разрешение,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4B6C6B" w:rsidRPr="006057C0" w:rsidRDefault="004B6C6B" w:rsidP="004B6C6B">
      <w:pPr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iCs/>
          <w:sz w:val="28"/>
          <w:szCs w:val="28"/>
          <w:lang w:eastAsia="en-US"/>
        </w:rPr>
        <w:t>10)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для которой не устанавливаются;</w:t>
      </w:r>
    </w:p>
    <w:p w:rsidR="004B6C6B" w:rsidRPr="006057C0" w:rsidRDefault="004B6C6B" w:rsidP="004B6C6B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11) </w:t>
      </w:r>
      <w:r w:rsidRPr="006057C0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057C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B6C6B" w:rsidRPr="006057C0" w:rsidRDefault="004B6C6B" w:rsidP="004B6C6B">
      <w:pPr>
        <w:ind w:firstLine="709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eastAsia="Calibri" w:hAnsi="Times New Roman"/>
          <w:sz w:val="28"/>
          <w:szCs w:val="28"/>
          <w:lang w:eastAsia="en-US"/>
        </w:rPr>
        <w:t xml:space="preserve">12) </w:t>
      </w:r>
      <w:r w:rsidRPr="006057C0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здания, строения, сооружения и (или) требований к архитектурно-градостроительному облику объекта капитального строительства в границах территорий исторических поселений федерального или регионального значения.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10" w:name="sub_10328"/>
      <w:r w:rsidRPr="006057C0">
        <w:rPr>
          <w:rFonts w:ascii="Times New Roman" w:hAnsi="Times New Roman"/>
          <w:sz w:val="28"/>
          <w:szCs w:val="28"/>
        </w:rPr>
        <w:t>3.36. По результатам оценки предусмотренных пунктами 3.34 и 3.35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11" w:name="sub_10329"/>
      <w:bookmarkEnd w:id="110"/>
      <w:r w:rsidRPr="006057C0">
        <w:rPr>
          <w:rFonts w:ascii="Times New Roman" w:hAnsi="Times New Roman"/>
          <w:sz w:val="28"/>
          <w:szCs w:val="28"/>
        </w:rPr>
        <w:t>3.37. Результатом административной процедуры по принятию решения о предоставлении (об отказе в предоставлении) услуги является соответственно подписание разрешения (далее также в настоящем подразделе – решение о предоставлении услуги) или подписание решения об отказе в предоставлении разрешения (далее также в настоящем подразделе – решение об отказе в предоставлении услуги).</w:t>
      </w:r>
    </w:p>
    <w:bookmarkEnd w:id="111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Решение об отказе в предоставлении разрешения оформляется в форме электронного документа либо документа на бумажном носителе по форме, приведенной в Приложении 6 к настоящему Административному регламенту.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12" w:name="sub_10330"/>
      <w:r w:rsidRPr="006057C0">
        <w:rPr>
          <w:rFonts w:ascii="Times New Roman" w:hAnsi="Times New Roman"/>
          <w:sz w:val="28"/>
          <w:szCs w:val="28"/>
        </w:rPr>
        <w:lastRenderedPageBreak/>
        <w:t>3.38. Решение о предоставлении услуги или об отказе в предоставлении услуги принимается главой местной администрации.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13" w:name="sub_10331"/>
      <w:bookmarkEnd w:id="112"/>
      <w:r w:rsidRPr="006057C0">
        <w:rPr>
          <w:rFonts w:ascii="Times New Roman" w:hAnsi="Times New Roman"/>
          <w:sz w:val="28"/>
          <w:szCs w:val="28"/>
        </w:rPr>
        <w:t>3.39. Решение, принимаемое главой местной администрации, подписывается им, в том числе с использованием усиленной квалифицированной электронной подписи.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14" w:name="sub_10332"/>
      <w:bookmarkEnd w:id="113"/>
      <w:r w:rsidRPr="006057C0">
        <w:rPr>
          <w:rFonts w:ascii="Times New Roman" w:hAnsi="Times New Roman"/>
          <w:sz w:val="28"/>
          <w:szCs w:val="28"/>
        </w:rPr>
        <w:t>3.40. Срок принятия решения о предоставлении (об отказе в предоставлении) услуги не может превышать пяти календарных дней со дня поступления рекомендаций Комиссии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 о предоставлении разрешения или об отказе в предоставлении разрешения</w:t>
      </w:r>
      <w:r w:rsidRPr="006057C0">
        <w:rPr>
          <w:rFonts w:ascii="Times New Roman" w:hAnsi="Times New Roman"/>
          <w:sz w:val="28"/>
          <w:szCs w:val="28"/>
        </w:rPr>
        <w:t>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15" w:name="sub_10333"/>
      <w:bookmarkEnd w:id="114"/>
      <w:r w:rsidRPr="006057C0">
        <w:rPr>
          <w:rFonts w:ascii="Times New Roman" w:hAnsi="Times New Roman"/>
          <w:sz w:val="28"/>
          <w:szCs w:val="28"/>
        </w:rPr>
        <w:t>3.41. При подаче заявления и документов, предусмотренных пунктом 2.9.1 настоящего Административного регламента, в ходе личного приема решение об отказе в предоставлении услуги выдается заявителю на руки, если в заявлении не был указан иной способ.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16" w:name="sub_10334"/>
      <w:bookmarkEnd w:id="115"/>
      <w:r w:rsidRPr="006057C0">
        <w:rPr>
          <w:rFonts w:ascii="Times New Roman" w:hAnsi="Times New Roman"/>
          <w:sz w:val="28"/>
          <w:szCs w:val="28"/>
        </w:rPr>
        <w:t>3.42.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17" w:name="sub_10335"/>
      <w:bookmarkEnd w:id="116"/>
      <w:r w:rsidRPr="006057C0">
        <w:rPr>
          <w:rFonts w:ascii="Times New Roman" w:hAnsi="Times New Roman"/>
          <w:sz w:val="28"/>
          <w:szCs w:val="28"/>
        </w:rPr>
        <w:t>3.43. При подаче заявления и документов, предусмотренных пунктом 2.9.1 настоящего Административного регламента,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18" w:name="sub_10336"/>
      <w:bookmarkEnd w:id="117"/>
      <w:r w:rsidRPr="006057C0">
        <w:rPr>
          <w:rFonts w:ascii="Times New Roman" w:hAnsi="Times New Roman"/>
          <w:sz w:val="28"/>
          <w:szCs w:val="28"/>
        </w:rPr>
        <w:t>3.44. Срок направления заявителю решения об отказе в предоставлении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</w:t>
      </w:r>
      <w:bookmarkEnd w:id="118"/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19" w:name="sub_37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Предоставление результата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муниципальной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bookmarkEnd w:id="119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20" w:name="sub_431216"/>
      <w:r w:rsidRPr="006057C0">
        <w:rPr>
          <w:rFonts w:ascii="Times New Roman" w:hAnsi="Times New Roman"/>
          <w:sz w:val="28"/>
          <w:szCs w:val="28"/>
        </w:rPr>
        <w:t>3.45. Основанием для начала выполнения административной процедуры является подписание главой местной администрации разрешения.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21" w:name="sub_431217"/>
      <w:bookmarkEnd w:id="120"/>
      <w:r w:rsidRPr="006057C0">
        <w:rPr>
          <w:rFonts w:ascii="Times New Roman" w:hAnsi="Times New Roman"/>
          <w:sz w:val="28"/>
          <w:szCs w:val="28"/>
        </w:rPr>
        <w:t>3.46. Заявитель по его выбору вправе получить результат предоставления услуги одним из следующих способов:</w:t>
      </w:r>
    </w:p>
    <w:bookmarkEnd w:id="121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lastRenderedPageBreak/>
        <w:t>1) на бумажном носителе;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22" w:name="sub_431218"/>
      <w:r w:rsidRPr="006057C0">
        <w:rPr>
          <w:rFonts w:ascii="Times New Roman" w:hAnsi="Times New Roman"/>
          <w:sz w:val="28"/>
          <w:szCs w:val="28"/>
        </w:rPr>
        <w:t>3.47.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23" w:name="sub_431219"/>
      <w:bookmarkEnd w:id="122"/>
      <w:r w:rsidRPr="006057C0">
        <w:rPr>
          <w:rFonts w:ascii="Times New Roman" w:hAnsi="Times New Roman"/>
          <w:sz w:val="28"/>
          <w:szCs w:val="28"/>
        </w:rPr>
        <w:t>3.48. При подаче заявления и документов, предусмотренных пунктом 2.9.1 настоящего Административного регламента, в ходе личного приема разрешение выдается соответственно заявителю на руки, если в заявлении не был указан иной способ.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24" w:name="sub_431220"/>
      <w:bookmarkEnd w:id="123"/>
      <w:r w:rsidRPr="006057C0">
        <w:rPr>
          <w:rFonts w:ascii="Times New Roman" w:hAnsi="Times New Roman"/>
          <w:sz w:val="28"/>
          <w:szCs w:val="28"/>
        </w:rPr>
        <w:t>3.49.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разрешения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25" w:name="sub_431221"/>
      <w:bookmarkEnd w:id="124"/>
      <w:r w:rsidRPr="006057C0">
        <w:rPr>
          <w:rFonts w:ascii="Times New Roman" w:hAnsi="Times New Roman"/>
          <w:sz w:val="28"/>
          <w:szCs w:val="28"/>
        </w:rPr>
        <w:t>3.50. При подаче заявления и документов, предусмотренных пунктом 2.9.1 настоящего Административного регламента, через многофункциональный центр разрешение направляется заявителю указанным в заявлении способом.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26" w:name="sub_431222"/>
      <w:bookmarkEnd w:id="125"/>
      <w:r w:rsidRPr="006057C0">
        <w:rPr>
          <w:rFonts w:ascii="Times New Roman" w:hAnsi="Times New Roman"/>
          <w:sz w:val="28"/>
          <w:szCs w:val="28"/>
        </w:rPr>
        <w:t>3.51. Срок направления заявителю результата услуги исчисляется со дня подписания разрешения и составляет один рабочий день, но не превышает срок, установленный в пункте 2.7 настоящего Административного регламента.</w:t>
      </w:r>
    </w:p>
    <w:bookmarkEnd w:id="126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Вариант 2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3.52. Результатом предоставления услуги является: </w:t>
      </w:r>
    </w:p>
    <w:p w:rsidR="004B6C6B" w:rsidRPr="006057C0" w:rsidRDefault="004B6C6B" w:rsidP="004B6C6B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разрешение на отклонение от предельных параметров разрешенного строительства, реконструкции объекта капитального строительства, выдача (направление) заявителю разрешения;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отказ в предоставлении разрешения на отклонение от предельных параметров разрешенного строительства, реконструкции объекта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капитального строительства, выдача (направление) заявителю решения об отказе в предоставлении разрешения.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Перечень и описание административных процедур предоставления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муниципальной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услуги</w:t>
      </w: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3.53. Основанием для начала административной процедуры является поступление в уполномоченный орган (далее в настоящем разделе – уполномоченный орган) заявления о предоставлении разрешения (далее в настоящем подразделе – заявление) по форме согласно Приложению 2 к настоящему Административному регламенту и документов, предусмотренных пунктом 2.9.1 настоящего Административного регламента, одним из способов, установленных пунктом 2.12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3.54. В целях установления личности физическое лицо представляет в уполномоченный орган документ, предусмотренный пунктом «б»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3.55. Основания для принятия решения об отказе в приеме заявления и документов, необходимых для предоставления услуги, в том числе представленных в электронной форме: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lastRenderedPageBreak/>
        <w:t>а) заявление о предоставлении разрешения представлено в орган власти, в полномочия которого не входит предоставление услуги;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б) неполное заполнение полей в форме заявления о предоставлении разрешения, в том числе в интерактивной форме заявления на Едином портале;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в) непредставление документов, предусмотренных пунктом 2.9.1 настоящего Административного регламента;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д) подача заявления о предоставлении разрешения, заявление о выдаче дубликата, заявление об исправлении допущенных опечаток и ошибок от имени заявителя не уполномоченным на то лицом;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з)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3.55.1.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3.56. Заявление и документы, предусмотренные пунктом 2.9.1 настоящего Административного регламента, направленные одним из способов, установленных в подпункте «б» пункта 2.12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lastRenderedPageBreak/>
        <w:t>Заявление и документы, предусмотренные пунктом 2.9.1 настоящего Административного регламента, направленные способом, указанным в подпункте «а» пункта 2.12 настоящего Административного регламента, регистрируются в автоматическом режиме.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3.57.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3.58. Срок регистрации заявления, документов, предусмотренных пунктом 2.9.1 настоящего Административного регламента, составляет один рабочий день, следующий за днем его получения.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3.59. Результатом административной процедуры является регистрация заявления и документов, предусмотренных пунктом 2.9.1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3.60. После регистрации заявление и документы, предусмотренные пунктом 2.9.1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заявления, прилагаемых документов и межведомственное информационное взаимодействие, а также в Комиссию.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3.61. Порядок деятельности Комиссии регулируется в соответствии с Градостроительным кодексом Российской Федерации.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Межведомственное информационное взаимодействие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lastRenderedPageBreak/>
        <w:t>3.62. Основанием для начала административной процедуры является регистрация заявления и приложенных к заявлению документов.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3.63.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настоящего Административного регламента, в соответствии с перечнем информационных запросов, указанных в пункте 3.66 настоящего Административного регламента, если заявитель не представил указанные документы самостоятельно.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3.64. Перечень запрашиваемых документов, необходимых для предоставления услуги: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а) правоустанавливающие документы на земельный участок и объект капитального строительства. Запрос о представлении документов (их копий или сведений, содержащихся в них) направляется в публично-правовую компанию «Роскадастр», администрацию муниципального образования по месту нахождения земельного участка, объекта капитального строительства;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б)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Федеральную налоговую службу.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lastRenderedPageBreak/>
        <w:t>реквизиты и наименования документов, необходимых для предоставления услуги.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3.65. По межведомственным запросам документы (их копии или сведения, содержащиеся в них), предусмотренные пунктом 2.10.1 настоящего Административного регламента, предоставляются органами и организациями, указанными в пункте 3.64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3.66. Межведомственное информационное взаимодействие может осуществляться на бумажном носителе: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2.10.1 настоящего Административного регламента, предоставляются органами, указанными в пункте 3.64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3.67.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Подготовка проекта решения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о предоставлении разрешения для рассмотрения на общественных обсуждениях или публичных слушаниях, подготовка рекомендаций о предоставлении разрешения или об отказе в предоставлении такого разрешения с указанием причин принятого решения, </w:t>
      </w:r>
      <w:r w:rsidRPr="006057C0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передача в министерство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градостроительной политики</w:t>
      </w:r>
      <w:r w:rsidRPr="006057C0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Самарской области документов, поступивших в уполномоченный орган от заявителя, </w:t>
      </w:r>
      <w:r w:rsidRPr="006057C0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lastRenderedPageBreak/>
        <w:t>документов (информации), полученных в порядке межведомственного взаимодействия, и информации (заключения) о результатах проведения публичных слушаний или общественных обсуждений по проекту решения о предоставлении разрешения, рекомендаций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Комиссии о предоставлении разрешения или об отказе в предоставлении разрешения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3.68. Основанием для начала административной процедуры является формирование комплекта документов, предусмотренных пунктами 2.9.1, 2.10.1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3.69. В рамках рассмотрения заявления и документов, предусмотренных пунктами 2.9.1, 2.10.1 настоящего Административного регламента, осуществляется проверка наличия документов, указанных в пунктах 2.9.1, 2.10.1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3.70. Неполучение (несвоевременное получение) документов, предусмотренных в пункте 2.10.1 настоящего Административного регламента, не может являться основанием для отказа в предоставлении услуги.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3.71. Критерием принятия решения о подготовке проекта решения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6057C0">
        <w:rPr>
          <w:rFonts w:ascii="Times New Roman" w:hAnsi="Times New Roman"/>
          <w:sz w:val="28"/>
          <w:szCs w:val="28"/>
        </w:rPr>
        <w:t xml:space="preserve"> является наличие документов, предусмотренных пунктом 2.9.1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 случае, если испрашиваемое в заявлении о предоставлении разрешения разрешениями на отклонение от предельных параметров разрешенного строительства,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процентов,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3.72. По результатам проверки документов, предусмотренных пунктами 2.9.1, 2.10.1 настоящего Административного регламента, должностное лицо ответственного структурного подразделения подготавливает проект решения </w:t>
      </w:r>
      <w:r w:rsidRPr="006057C0">
        <w:rPr>
          <w:rFonts w:ascii="Times New Roman" w:hAnsi="Times New Roman"/>
          <w:sz w:val="28"/>
          <w:szCs w:val="28"/>
        </w:rPr>
        <w:lastRenderedPageBreak/>
        <w:t xml:space="preserve">о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6057C0">
        <w:rPr>
          <w:rFonts w:ascii="Times New Roman" w:hAnsi="Times New Roman"/>
          <w:sz w:val="28"/>
          <w:szCs w:val="28"/>
        </w:rPr>
        <w:t>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</w:rPr>
        <w:t xml:space="preserve">3.73. Срок подготовки проекта решения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о предоставлении разрешения для рассмотрения на общественных обсуждениях или публичных слушаниях </w:t>
      </w:r>
      <w:r w:rsidRPr="006057C0">
        <w:rPr>
          <w:rFonts w:ascii="Times New Roman" w:hAnsi="Times New Roman"/>
          <w:sz w:val="28"/>
          <w:szCs w:val="28"/>
        </w:rPr>
        <w:t>не может превышать пятнадцати рабочих дней со дня поступления в уполномоченный орган заявления о предоставлении разрешения.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3.74. Результатом административной процедуры по подготовке проекта решения о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 является подготовка указанного проекта решения для вынесения его на общественные обсуждения или публичные слушания, а в случае, предусмотренном абзацем вторым пункта 3.71 настоящего Административного регламента, - для рассмотрения Комиссией</w:t>
      </w:r>
      <w:r w:rsidRPr="006057C0">
        <w:rPr>
          <w:rFonts w:ascii="Times New Roman" w:hAnsi="Times New Roman"/>
          <w:sz w:val="28"/>
          <w:szCs w:val="28"/>
        </w:rPr>
        <w:t>.</w:t>
      </w:r>
    </w:p>
    <w:p w:rsidR="004B6C6B" w:rsidRPr="00083878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3.75. Порядок вынесения проекта решения о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предоставлении разрешения для рассмотрения на общественных </w:t>
      </w:r>
      <w:r w:rsidRPr="00083878">
        <w:rPr>
          <w:rFonts w:ascii="Times New Roman" w:hAnsi="Times New Roman"/>
          <w:sz w:val="28"/>
          <w:szCs w:val="28"/>
          <w:shd w:val="clear" w:color="auto" w:fill="FFFFFF"/>
        </w:rPr>
        <w:t>обсуждениях или публичных слушаниях, требования к оповещению о проведении общественных обсуждений или публичных слушаний, порядок проведения общественных обсуждений или публичных слушаний и оформления их результатов регулируется п</w:t>
      </w:r>
      <w:r w:rsidRPr="00083878">
        <w:rPr>
          <w:rFonts w:ascii="Times New Roman" w:hAnsi="Times New Roman"/>
          <w:sz w:val="28"/>
          <w:szCs w:val="28"/>
        </w:rPr>
        <w:t>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области,</w:t>
      </w:r>
      <w:r w:rsidRPr="00083878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Градостроительным кодексом Российской Федерации</w:t>
      </w:r>
      <w:r w:rsidRPr="00083878">
        <w:rPr>
          <w:rFonts w:ascii="Times New Roman" w:hAnsi="Times New Roman"/>
          <w:sz w:val="28"/>
          <w:szCs w:val="28"/>
        </w:rPr>
        <w:t>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</w:rPr>
        <w:t xml:space="preserve">3.76. Результатами проведения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Pr="006057C0">
        <w:rPr>
          <w:rFonts w:ascii="Times New Roman" w:hAnsi="Times New Roman"/>
          <w:sz w:val="28"/>
          <w:szCs w:val="28"/>
        </w:rPr>
        <w:t xml:space="preserve"> по проекту решения о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предоставлении разрешения являются: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заключение о результатах общественных обсуждений или публичных слушаний по проекту решения о предоставлении разрешения;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подготовка Комиссией (в том числе с учетом заключения о результатах общественных обсуждений или публичных слушаний по проекту решения о предоставлении разрешения) рекомендаций о предоставлении разрешения или об отказе в предоставлении разрешения с указанием причин принятого решения;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решения, а также иных документов, предусмотренных утвержденным министерством строительства Самарской области порядком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принятия министерством строительства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(далее – Порядок), в министерство строительства Самарской области в срок и порядке, установленные Порядком, для принятия министерством строительства Самарской области решения о предоставлении разрешения или об отказе в предоставлении разрешения</w:t>
      </w:r>
      <w:r w:rsidRPr="006057C0">
        <w:rPr>
          <w:rFonts w:ascii="Times New Roman" w:hAnsi="Times New Roman"/>
          <w:sz w:val="28"/>
          <w:szCs w:val="28"/>
        </w:rPr>
        <w:t>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3.77. В случае, предусмотренном абзацем вторым пункта 3.71 настоящего Административного регламента, результатами административной процедуры являются: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подготовка Комиссией рекомендаций о предоставлении разрешения или об отказе в предоставлении разрешения с указанием причин принятого решения;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</w:rPr>
        <w:t xml:space="preserve">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решения, а также иных документов, предусмотренных утвержденным министерством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 Порядком, в министерство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 в срок и порядке, установленные Порядком, для принятия министерством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 решения о предоставлении разрешения или об отказе в предоставлении разрешения.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/>
          <w:sz w:val="28"/>
          <w:szCs w:val="28"/>
        </w:rPr>
        <w:t xml:space="preserve">3.78. Срок подготовки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Комиссией рекомендаций о предоставлении разрешения или об отказе в предоставлении разрешения, а также направления предусмотренных абзацем четвертым пункта 3.78 настоящего Административного регламента документов (информации) в министерство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 Самарской области не может превышать пяти рабочих дней со дня окончания общественных обсуждений или публичных слушаний по проекту решения о предоставлении разрешения.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Предоставление результата предоставления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3.79. Основанием для начала выполнения административной процедуры является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получение от министерства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 Самарской области решения о предоставлении разрешения или об отказе в его предоставлении уполномоченным органом</w:t>
      </w:r>
      <w:r w:rsidRPr="006057C0">
        <w:rPr>
          <w:rFonts w:ascii="Times New Roman" w:hAnsi="Times New Roman"/>
          <w:sz w:val="28"/>
          <w:szCs w:val="28"/>
        </w:rPr>
        <w:t>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lastRenderedPageBreak/>
        <w:t>3.80. Заявитель по его выбору вправе получить результат предоставления услуги одним из следующих способов: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1) на бумажном носителе;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3.81.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3.82. При подаче заявления и документов, предусмотренных пунктом 2.9.1 настоящего Административного регламента, в ходе личного приема разрешение выдается заявителю на руки, если в заявлении не был указан иной способ.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3.83.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разрешения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3.84. При подаче заявления и документов, предусмотренных пунктом 2.9.1 настоящего Административного регламента, через многофункциональный центр разрешение направляется заявителю указанным в заявлении способом.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3.85. Срок направления заявителю результата услуги исчисляется со дня получения от министерства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 решения о предоставлении разрешения или об отказе в его предоставлении уполномоченный орган и составляет один рабочий день, но не превышает срок, установленный в пункте 2.7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27" w:name="sub_48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Вариант 3</w:t>
      </w:r>
    </w:p>
    <w:bookmarkEnd w:id="127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28" w:name="sub_43121"/>
      <w:r w:rsidRPr="006057C0">
        <w:rPr>
          <w:rFonts w:ascii="Times New Roman" w:hAnsi="Times New Roman"/>
          <w:sz w:val="28"/>
          <w:szCs w:val="28"/>
        </w:rPr>
        <w:t>3.86. Результатом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6057C0">
        <w:rPr>
          <w:rFonts w:ascii="Times New Roman" w:hAnsi="Times New Roman"/>
          <w:sz w:val="28"/>
          <w:szCs w:val="28"/>
        </w:rPr>
        <w:t xml:space="preserve"> услуги является: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выдача (направление) заявителю разрешения с исправленными опечатками и ошибками;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lastRenderedPageBreak/>
        <w:t>выдача (направление) заявителю отказа в исправлении допущенных опечаток и ошибок в ранее выданном разрешении.</w:t>
      </w:r>
    </w:p>
    <w:bookmarkEnd w:id="128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29" w:name="sub_57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Перечень и описание административных процедур предоставления услуги</w:t>
      </w:r>
    </w:p>
    <w:bookmarkEnd w:id="129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30" w:name="sub_431226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130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31" w:name="sub_43122"/>
      <w:r w:rsidRPr="006057C0">
        <w:rPr>
          <w:rFonts w:ascii="Times New Roman" w:hAnsi="Times New Roman"/>
          <w:sz w:val="28"/>
          <w:szCs w:val="28"/>
        </w:rPr>
        <w:t>3.87.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(далее в настоящем подразделе – заявление) по фо</w:t>
      </w:r>
      <w:r>
        <w:rPr>
          <w:rFonts w:ascii="Times New Roman" w:hAnsi="Times New Roman"/>
          <w:sz w:val="28"/>
          <w:szCs w:val="28"/>
        </w:rPr>
        <w:t>рме согласно Приложению</w:t>
      </w:r>
      <w:r w:rsidRPr="006057C0">
        <w:rPr>
          <w:rFonts w:ascii="Times New Roman" w:hAnsi="Times New Roman"/>
          <w:sz w:val="28"/>
          <w:szCs w:val="28"/>
        </w:rPr>
        <w:t xml:space="preserve"> 3 к настоящему Административному регламенту одним из способов, установленных пунктом 2.12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32" w:name="sub_43123"/>
      <w:bookmarkEnd w:id="131"/>
      <w:r w:rsidRPr="006057C0">
        <w:rPr>
          <w:rFonts w:ascii="Times New Roman" w:hAnsi="Times New Roman"/>
          <w:sz w:val="28"/>
          <w:szCs w:val="28"/>
        </w:rPr>
        <w:t>3.88. В целях установления личности физическое лицо представляет в уполномоченный орган документ, предусмотренный подпунктом «б»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2.9.2 настоящего Административного регламента.</w:t>
      </w:r>
    </w:p>
    <w:bookmarkEnd w:id="132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2.9.2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2.9.2 настоящего Административного регламента.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33" w:name="sub_43124"/>
      <w:r w:rsidRPr="006057C0">
        <w:rPr>
          <w:rFonts w:ascii="Times New Roman" w:hAnsi="Times New Roman"/>
          <w:sz w:val="28"/>
          <w:szCs w:val="28"/>
        </w:rPr>
        <w:t>3.89. Основания для принятия решения об отказе в приеме заявления, в том числе представленного в электронной форме:</w:t>
      </w:r>
    </w:p>
    <w:bookmarkEnd w:id="133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а) заявление об исправлении допущенных опечаток и ошибок представлено в орган власти, в полномочия которого не входит предоставление услуги;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lastRenderedPageBreak/>
        <w:t>б) неполное заполнение полей в форме заявления об исправлении допущенных опечаток и ошибок, в том числе в интерактивной форме заявления на Едином портале;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в) непредставление документов, предусмотренных пунктом 2.9.2 настоящего Административного регламента;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д) подача заявления об исправлении допущенных опечаток и ошибок от имени заявителя не уполномоченным на то лицом;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з)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3.90.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34" w:name="sub_43125"/>
      <w:r w:rsidRPr="006057C0">
        <w:rPr>
          <w:rFonts w:ascii="Times New Roman" w:hAnsi="Times New Roman"/>
          <w:sz w:val="28"/>
          <w:szCs w:val="28"/>
        </w:rPr>
        <w:t xml:space="preserve">3.91. </w:t>
      </w:r>
      <w:bookmarkStart w:id="135" w:name="sub_43126"/>
      <w:bookmarkEnd w:id="134"/>
      <w:r w:rsidRPr="006057C0">
        <w:rPr>
          <w:rFonts w:ascii="Times New Roman" w:hAnsi="Times New Roman"/>
          <w:sz w:val="28"/>
          <w:szCs w:val="28"/>
        </w:rPr>
        <w:t>Заявление, направленное одним из способов, установленных в подпунктах «б», «в» пункта 2.12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bookmarkEnd w:id="135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Заявление, направленное способом, указанным в подпункте «а» пункта 2.12 настоящего Административного регламента, регистрируется в автоматическом режиме.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Заявление, направленное способом, указанным в подпункте «в» пункта 2.12 настоящего Административного регламента, может быть получено </w:t>
      </w:r>
      <w:r w:rsidRPr="006057C0">
        <w:rPr>
          <w:rFonts w:ascii="Times New Roman" w:hAnsi="Times New Roman"/>
          <w:sz w:val="28"/>
          <w:szCs w:val="28"/>
        </w:rPr>
        <w:lastRenderedPageBreak/>
        <w:t>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№ 63-ФЗ.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36" w:name="sub_43127"/>
      <w:r w:rsidRPr="006057C0">
        <w:rPr>
          <w:rFonts w:ascii="Times New Roman" w:hAnsi="Times New Roman"/>
          <w:sz w:val="28"/>
          <w:szCs w:val="28"/>
        </w:rPr>
        <w:t>3.92.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bookmarkEnd w:id="136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37" w:name="sub_43128"/>
      <w:r w:rsidRPr="006057C0">
        <w:rPr>
          <w:rFonts w:ascii="Times New Roman" w:hAnsi="Times New Roman"/>
          <w:sz w:val="28"/>
          <w:szCs w:val="28"/>
        </w:rPr>
        <w:t>3.93. Срок регистрации заявления составляет один рабочий день, следующий за днем его получения.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38" w:name="sub_43129"/>
      <w:bookmarkEnd w:id="137"/>
      <w:r w:rsidRPr="006057C0">
        <w:rPr>
          <w:rFonts w:ascii="Times New Roman" w:hAnsi="Times New Roman"/>
          <w:sz w:val="28"/>
          <w:szCs w:val="28"/>
        </w:rPr>
        <w:t>3.94. Результатом административной процедуры является регистрация заявления.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39" w:name="sub_43130"/>
      <w:bookmarkEnd w:id="138"/>
      <w:r w:rsidRPr="006057C0">
        <w:rPr>
          <w:rFonts w:ascii="Times New Roman" w:hAnsi="Times New Roman"/>
          <w:sz w:val="28"/>
          <w:szCs w:val="28"/>
        </w:rPr>
        <w:t>3.95.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bookmarkEnd w:id="139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40" w:name="sub_58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Межведомственное информационное взаимодействие</w:t>
      </w:r>
    </w:p>
    <w:bookmarkEnd w:id="140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41" w:name="sub_43131"/>
      <w:r w:rsidRPr="006057C0">
        <w:rPr>
          <w:rFonts w:ascii="Times New Roman" w:hAnsi="Times New Roman"/>
          <w:sz w:val="28"/>
          <w:szCs w:val="28"/>
        </w:rPr>
        <w:t>3.96. Направление межведомственных информационных запросов не осуществляется.</w:t>
      </w:r>
    </w:p>
    <w:bookmarkEnd w:id="141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42" w:name="sub_59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bookmarkEnd w:id="142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43" w:name="sub_43132"/>
      <w:r w:rsidRPr="006057C0">
        <w:rPr>
          <w:rFonts w:ascii="Times New Roman" w:hAnsi="Times New Roman"/>
          <w:sz w:val="28"/>
          <w:szCs w:val="28"/>
        </w:rPr>
        <w:t>3.97. Настоящий подраздел регламентирует принятие решения об исправлении допущенных опечаток и ошибок в разрешении, выданным уполномоченным органом.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Порядок принятия решения об исправлении допущенных опечаток и ошибок в разрешении, выданном министерством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области, регламентируются уполномоченным органом </w:t>
      </w:r>
      <w:r w:rsidRPr="006057C0">
        <w:rPr>
          <w:rFonts w:ascii="Times New Roman" w:hAnsi="Times New Roman"/>
          <w:sz w:val="28"/>
          <w:szCs w:val="28"/>
        </w:rPr>
        <w:lastRenderedPageBreak/>
        <w:t>государственной власти Самарской области в соответствии с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3.98. Основанием для начала административной процедуры является регистрация заявления.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44" w:name="sub_43133"/>
      <w:bookmarkEnd w:id="143"/>
      <w:r w:rsidRPr="006057C0">
        <w:rPr>
          <w:rFonts w:ascii="Times New Roman" w:hAnsi="Times New Roman"/>
          <w:sz w:val="28"/>
          <w:szCs w:val="28"/>
        </w:rPr>
        <w:t>3.99.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45" w:name="sub_43134"/>
      <w:bookmarkEnd w:id="144"/>
      <w:r w:rsidRPr="006057C0">
        <w:rPr>
          <w:rFonts w:ascii="Times New Roman" w:hAnsi="Times New Roman"/>
          <w:sz w:val="28"/>
          <w:szCs w:val="28"/>
        </w:rPr>
        <w:t>3.100. Критерием принятия решения о предоставлении услуги является</w:t>
      </w:r>
      <w:bookmarkEnd w:id="145"/>
      <w:r w:rsidRPr="006057C0">
        <w:rPr>
          <w:rFonts w:ascii="Times New Roman" w:hAnsi="Times New Roman"/>
          <w:sz w:val="28"/>
          <w:szCs w:val="28"/>
        </w:rPr>
        <w:t xml:space="preserve"> наличие опечаток и ошибок в разрешении.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46" w:name="sub_43135"/>
      <w:r w:rsidRPr="006057C0">
        <w:rPr>
          <w:rFonts w:ascii="Times New Roman" w:hAnsi="Times New Roman"/>
          <w:sz w:val="28"/>
          <w:szCs w:val="28"/>
        </w:rPr>
        <w:t>3.101. Критерием для принятия решения об отказе в предоставлении услуги является</w:t>
      </w:r>
      <w:bookmarkEnd w:id="146"/>
      <w:r w:rsidRPr="006057C0">
        <w:rPr>
          <w:rFonts w:ascii="Times New Roman" w:hAnsi="Times New Roman"/>
          <w:sz w:val="28"/>
          <w:szCs w:val="28"/>
        </w:rPr>
        <w:t xml:space="preserve"> отсутствие опечаток и ошибок в разрешении.</w:t>
      </w:r>
      <w:bookmarkStart w:id="147" w:name="sub_43136"/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3.102. По результатам проверки документов должностное лицо ответственного структурного подразделения подготавливает проект соответствующего решения.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48" w:name="sub_43137"/>
      <w:bookmarkEnd w:id="147"/>
      <w:r w:rsidRPr="006057C0">
        <w:rPr>
          <w:rFonts w:ascii="Times New Roman" w:hAnsi="Times New Roman"/>
          <w:sz w:val="28"/>
          <w:szCs w:val="28"/>
        </w:rPr>
        <w:t>3.103. Результатом административной процедуры является соответственно подписание разрешения с исправленными опечатками и ошибками (далее также в настоящем подразделе – решение о предоставлении услуги) или подписание решения об отказе во внесении исправлений в разрешении по форме согласно Приложению 7 (далее также в настоящем подразделе – решение об отказе в предоставлении услуги).</w:t>
      </w:r>
    </w:p>
    <w:bookmarkEnd w:id="148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В случае подтверждения наличия допущенных опечаток, ошибок в разрешении уполномоченный орган вносит исправления в ранее выданное разрешение. Дата и номер разрешения не изменяются, а в соответствующей графе формы разрешения указывается дата внесения исправлений.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49" w:name="sub_43138"/>
      <w:r w:rsidRPr="006057C0">
        <w:rPr>
          <w:rFonts w:ascii="Times New Roman" w:hAnsi="Times New Roman"/>
          <w:sz w:val="28"/>
          <w:szCs w:val="28"/>
        </w:rPr>
        <w:t>3.104. Решение о предоставлении услуги или об отказе в предоставлении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50" w:name="sub_43139"/>
      <w:bookmarkEnd w:id="149"/>
      <w:r w:rsidRPr="006057C0">
        <w:rPr>
          <w:rFonts w:ascii="Times New Roman" w:hAnsi="Times New Roman"/>
          <w:sz w:val="28"/>
          <w:szCs w:val="28"/>
        </w:rPr>
        <w:t>3.105. Решение, принимаемое должностным лицом, уполномоченным на принятие решений о предоставлении услуги или об отказе в предоставлении услуги, подписывается им, в том числе с использованием усиленной квалифицированной электронной подписи.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51" w:name="sub_43140"/>
      <w:bookmarkEnd w:id="150"/>
      <w:r w:rsidRPr="006057C0">
        <w:rPr>
          <w:rFonts w:ascii="Times New Roman" w:hAnsi="Times New Roman"/>
          <w:sz w:val="28"/>
          <w:szCs w:val="28"/>
        </w:rPr>
        <w:lastRenderedPageBreak/>
        <w:t>3.106. Срок принятия решения о предоставлении (об отказе в предоставлении) услуги не может превышать пяти рабочих дней со дня регистрации заявления.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52" w:name="sub_43141"/>
      <w:bookmarkEnd w:id="151"/>
      <w:r w:rsidRPr="006057C0">
        <w:rPr>
          <w:rFonts w:ascii="Times New Roman" w:hAnsi="Times New Roman"/>
          <w:sz w:val="28"/>
          <w:szCs w:val="28"/>
        </w:rPr>
        <w:t>3.107. При подаче заявления в ходе личного приема решение об отказе в предоставлении услуги выдается заявителю на руки, если в заявлении не был указан иной способ.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53" w:name="sub_43142"/>
      <w:bookmarkEnd w:id="152"/>
      <w:r w:rsidRPr="006057C0">
        <w:rPr>
          <w:rFonts w:ascii="Times New Roman" w:hAnsi="Times New Roman"/>
          <w:sz w:val="28"/>
          <w:szCs w:val="28"/>
        </w:rPr>
        <w:t>3.108.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54" w:name="sub_43143"/>
      <w:bookmarkEnd w:id="153"/>
      <w:r w:rsidRPr="006057C0">
        <w:rPr>
          <w:rFonts w:ascii="Times New Roman" w:hAnsi="Times New Roman"/>
          <w:sz w:val="28"/>
          <w:szCs w:val="28"/>
        </w:rPr>
        <w:t>3.109. При подаче заявления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55" w:name="sub_43144"/>
      <w:bookmarkEnd w:id="154"/>
      <w:r w:rsidRPr="006057C0">
        <w:rPr>
          <w:rFonts w:ascii="Times New Roman" w:hAnsi="Times New Roman"/>
          <w:sz w:val="28"/>
          <w:szCs w:val="28"/>
        </w:rPr>
        <w:t>3.110. Срок направления заявителю решения об отказе в предоставлении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bookmarkEnd w:id="155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Взаимодействие уполномоченного органа с министерством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градостроительной политики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Самарской области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3.111. В случае представления в уполномоченный орган заявления об исправлении допущенных опечаток и ошибок в разрешении, выданном министерством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области, заявление о предоставлении государственной услуги, а также иные документы, предусмотренные утвержденным министерством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 Порядком, направляются в министерство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 в срок и порядке, установленные Порядком, для принятия министерством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 решения об исправлении опечаток и ошибок в выданном министерством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 разрешении или отказе в таком исправлении;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3.112. После получения от министерства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 разрешения с исправленными допущенными опечатками и ошибками или решения об отказе в исправлении опечаток и ошибок в </w:t>
      </w:r>
      <w:r w:rsidRPr="006057C0">
        <w:rPr>
          <w:rFonts w:ascii="Times New Roman" w:hAnsi="Times New Roman"/>
          <w:sz w:val="28"/>
          <w:szCs w:val="28"/>
        </w:rPr>
        <w:lastRenderedPageBreak/>
        <w:t>разрешении уполномоченный орган в течение одного рабочего дня со дня получения соответствующего разрешения или решения вручает (направляет) его заявителю.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56" w:name="sub_6000"/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Предоставление результата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муниципальной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</w:p>
    <w:bookmarkEnd w:id="156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57" w:name="sub_43145"/>
      <w:r w:rsidRPr="006057C0">
        <w:rPr>
          <w:rFonts w:ascii="Times New Roman" w:hAnsi="Times New Roman"/>
          <w:sz w:val="28"/>
          <w:szCs w:val="28"/>
        </w:rPr>
        <w:t xml:space="preserve">3.113. Основанием для начала выполнения административной процедуры является подписание разрешения с исправленными опечатками и ошибками, а в случае, предусмотренном пунктом 3.112 настоящего Административного регламента, получение от министерства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 разрешения с исправленными допущенными опечатками и ошибками или решения об отказе в исправлении опечаток и ошибок в разрешении.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58" w:name="sub_43146"/>
      <w:bookmarkEnd w:id="157"/>
      <w:r w:rsidRPr="006057C0">
        <w:rPr>
          <w:rFonts w:ascii="Times New Roman" w:hAnsi="Times New Roman"/>
          <w:sz w:val="28"/>
          <w:szCs w:val="28"/>
        </w:rPr>
        <w:t>3.114. Заявитель по его выбору вправе получить разрешение с исправленными опечатками и ошибками одним из следующих способов:</w:t>
      </w:r>
    </w:p>
    <w:bookmarkEnd w:id="158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1) на бумажном носителе;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59" w:name="sub_43147"/>
      <w:r w:rsidRPr="006057C0">
        <w:rPr>
          <w:rFonts w:ascii="Times New Roman" w:hAnsi="Times New Roman"/>
          <w:sz w:val="28"/>
          <w:szCs w:val="28"/>
        </w:rPr>
        <w:t>3.115.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60" w:name="sub_43148"/>
      <w:bookmarkEnd w:id="159"/>
      <w:r w:rsidRPr="006057C0">
        <w:rPr>
          <w:rFonts w:ascii="Times New Roman" w:hAnsi="Times New Roman"/>
          <w:sz w:val="28"/>
          <w:szCs w:val="28"/>
        </w:rPr>
        <w:t>3.116. При подаче заявления в ходе личного приема, посредством почтового отправления разрешения 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61" w:name="sub_43149"/>
      <w:bookmarkEnd w:id="160"/>
      <w:r w:rsidRPr="006057C0">
        <w:rPr>
          <w:rFonts w:ascii="Times New Roman" w:hAnsi="Times New Roman"/>
          <w:sz w:val="28"/>
          <w:szCs w:val="28"/>
        </w:rPr>
        <w:t>3.117. При подаче заявления посредством Единого портала направление разрешения с исправленными опечатками и ошибками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62" w:name="sub_43150"/>
      <w:bookmarkEnd w:id="161"/>
      <w:r w:rsidRPr="006057C0">
        <w:rPr>
          <w:rFonts w:ascii="Times New Roman" w:hAnsi="Times New Roman"/>
          <w:sz w:val="28"/>
          <w:szCs w:val="28"/>
        </w:rPr>
        <w:lastRenderedPageBreak/>
        <w:t>3.118. При подаче заявления через многофункциональный центр разрешение с внесенными исправлениями допущенных опечаток и ошибок направляется заявителю, указанным в заявлении способом.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  <w:bookmarkStart w:id="163" w:name="sub_43151"/>
      <w:bookmarkEnd w:id="162"/>
      <w:r w:rsidRPr="006057C0">
        <w:rPr>
          <w:rFonts w:ascii="Times New Roman" w:hAnsi="Times New Roman"/>
          <w:sz w:val="28"/>
          <w:szCs w:val="28"/>
        </w:rPr>
        <w:t xml:space="preserve">3.119. Срок предоставления заявителю результата услуги в соответствии с пунктом 3.86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разрешении, а в случае, предусмотренном пунктом 3.112 настоящего Административного регламента, - со дня получения от министерства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6057C0">
        <w:rPr>
          <w:rFonts w:ascii="Times New Roman" w:hAnsi="Times New Roman"/>
          <w:sz w:val="28"/>
          <w:szCs w:val="28"/>
        </w:rPr>
        <w:t xml:space="preserve"> Самарской области разрешения с исправленными допущенными опечатками и ошибками или решения об отказе в исправлении опечаток и ошибок в разрешении. Срок предоставления заявителю результата услуги в соответствии с пунктом 3.86 настоящего Административного регламента составляет один рабочий день, но не превышает пяти рабочих дней с даты поступления заявления.</w:t>
      </w:r>
    </w:p>
    <w:bookmarkEnd w:id="163"/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437571" w:rsidRDefault="004B6C6B" w:rsidP="004B6C6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64" w:name="sub_10000"/>
      <w:r w:rsidRPr="00437571">
        <w:rPr>
          <w:rFonts w:ascii="Times New Roman" w:hAnsi="Times New Roman" w:cs="Times New Roman"/>
          <w:b w:val="0"/>
          <w:sz w:val="28"/>
          <w:szCs w:val="28"/>
        </w:rPr>
        <w:t>Раздел 4 Формы контроля за исполнением административного регламента</w:t>
      </w:r>
    </w:p>
    <w:p w:rsidR="004B6C6B" w:rsidRPr="00437571" w:rsidRDefault="004B6C6B" w:rsidP="004B6C6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C6B" w:rsidRPr="00437571" w:rsidRDefault="004B6C6B" w:rsidP="004B6C6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B6C6B" w:rsidRPr="00437571" w:rsidRDefault="004B6C6B" w:rsidP="004B6C6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6C6B" w:rsidRPr="00BD33B9" w:rsidRDefault="004B6C6B" w:rsidP="004B6C6B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BD33B9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4B6C6B" w:rsidRDefault="004B6C6B" w:rsidP="004B6C6B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BD33B9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Администрации, ответственными за выполнение административных процедур, а также путем проведения руководителем Управления проверок исполнения должностными лицами Управления положений настоящего А</w:t>
      </w:r>
    </w:p>
    <w:p w:rsidR="004B6C6B" w:rsidRPr="00BD33B9" w:rsidRDefault="004B6C6B" w:rsidP="004B6C6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 Российской Федерации.</w:t>
      </w:r>
    </w:p>
    <w:p w:rsidR="004B6C6B" w:rsidRPr="00BD33B9" w:rsidRDefault="004B6C6B" w:rsidP="004B6C6B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D33B9">
        <w:rPr>
          <w:rFonts w:ascii="Times New Roman" w:hAnsi="Times New Roman" w:cs="Times New Roman"/>
          <w:sz w:val="28"/>
          <w:szCs w:val="28"/>
        </w:rPr>
        <w:t>При выявлении в ходе текущего контроля нару</w:t>
      </w:r>
      <w:r>
        <w:rPr>
          <w:rFonts w:ascii="Times New Roman" w:hAnsi="Times New Roman" w:cs="Times New Roman"/>
          <w:sz w:val="28"/>
          <w:szCs w:val="28"/>
        </w:rPr>
        <w:t>шений установленного настоящим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порядка предоставления муниципальной услуги или требований законодательства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руководитель Управления принимает меры по устранению таких нарушений.</w:t>
      </w:r>
    </w:p>
    <w:p w:rsidR="004B6C6B" w:rsidRPr="00BD33B9" w:rsidRDefault="004B6C6B" w:rsidP="004B6C6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C6B" w:rsidRPr="00437571" w:rsidRDefault="004B6C6B" w:rsidP="004B6C6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 и внеплановых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предоставления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услуги, в том числе порядок и формы контроля за полнотой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и качеством предоставления муниципальной услуги</w:t>
      </w:r>
    </w:p>
    <w:p w:rsidR="004B6C6B" w:rsidRPr="00BD33B9" w:rsidRDefault="004B6C6B" w:rsidP="004B6C6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6C6B" w:rsidRPr="00BD33B9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BD33B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Администрации, Управления.</w:t>
      </w:r>
    </w:p>
    <w:p w:rsidR="004B6C6B" w:rsidRPr="00BD33B9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BD33B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устанавливаются Главой городского округа и руководителем Управления.</w:t>
      </w:r>
    </w:p>
    <w:p w:rsidR="004B6C6B" w:rsidRPr="00BD33B9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BD33B9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Администрации, Управления.</w:t>
      </w:r>
    </w:p>
    <w:p w:rsidR="004B6C6B" w:rsidRPr="00BD33B9" w:rsidRDefault="004B6C6B" w:rsidP="004B6C6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C6B" w:rsidRPr="00437571" w:rsidRDefault="004B6C6B" w:rsidP="004B6C6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органа, предоставляющего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муниципальную услугу, за решения и действия (бездействие),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принимаемые (осуществляемые) ими в ходе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4B6C6B" w:rsidRPr="00BD33B9" w:rsidRDefault="004B6C6B" w:rsidP="004B6C6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6C6B" w:rsidRPr="00BD33B9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BD33B9"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Администрации, Управления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:rsidR="004B6C6B" w:rsidRPr="00BD33B9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По результатам проверок в случае выявления нарушения положений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4B6C6B" w:rsidRPr="00BD33B9" w:rsidRDefault="004B6C6B" w:rsidP="004B6C6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C6B" w:rsidRPr="00437571" w:rsidRDefault="004B6C6B" w:rsidP="004B6C6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и формам контроля за предоставлением муниципальной услуги,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в том числе со стороны граждан, их объединений и организаций</w:t>
      </w:r>
    </w:p>
    <w:p w:rsidR="004B6C6B" w:rsidRPr="00BD33B9" w:rsidRDefault="004B6C6B" w:rsidP="004B6C6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6C6B" w:rsidRPr="00BD33B9" w:rsidRDefault="004B6C6B" w:rsidP="004B6C6B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BD33B9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должностными лицами Администрации, Управления, а также заявителями и иными лицами, чьи права или законные интересы были нарушены действиями (бездействием) должностных лиц Администрации, Управления, принимаемыми ими решениями.</w:t>
      </w:r>
    </w:p>
    <w:p w:rsidR="004B6C6B" w:rsidRPr="00BD33B9" w:rsidRDefault="004B6C6B" w:rsidP="004B6C6B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BD33B9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:rsidR="004B6C6B" w:rsidRPr="00BD33B9" w:rsidRDefault="004B6C6B" w:rsidP="004B6C6B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C6B" w:rsidRPr="00437571" w:rsidRDefault="004B6C6B" w:rsidP="004B6C6B">
      <w:pPr>
        <w:pStyle w:val="ConsPlusTitle"/>
        <w:ind w:firstLine="851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Раздел  5  Досудебный (внесудебный) порядок обжалования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муниципальную услугу, многофункционального центра,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 xml:space="preserve">организаций, указанных в </w:t>
      </w:r>
      <w:hyperlink r:id="rId1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437571">
          <w:rPr>
            <w:rFonts w:ascii="Times New Roman" w:hAnsi="Times New Roman" w:cs="Times New Roman"/>
            <w:b w:val="0"/>
            <w:sz w:val="28"/>
            <w:szCs w:val="28"/>
          </w:rPr>
          <w:t>части 1.1 статьи 16</w:t>
        </w:r>
      </w:hyperlink>
      <w:r w:rsidRPr="00437571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закона «Об организации предоставления государственных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и муниципальных услуг», а также их должностных лиц,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муниципальных служащих, работников</w:t>
      </w:r>
    </w:p>
    <w:p w:rsidR="004B6C6B" w:rsidRPr="00437571" w:rsidRDefault="004B6C6B" w:rsidP="004B6C6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C6B" w:rsidRPr="00437571" w:rsidRDefault="004B6C6B" w:rsidP="004B6C6B">
      <w:pPr>
        <w:pStyle w:val="ConsPlusTitle"/>
        <w:ind w:firstLine="851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571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обжалования, а также формы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571">
        <w:rPr>
          <w:rFonts w:ascii="Times New Roman" w:hAnsi="Times New Roman" w:cs="Times New Roman"/>
          <w:b w:val="0"/>
          <w:sz w:val="28"/>
          <w:szCs w:val="28"/>
        </w:rPr>
        <w:t>и способы подачи заявителями жалобы</w:t>
      </w:r>
    </w:p>
    <w:p w:rsidR="004B6C6B" w:rsidRPr="00437571" w:rsidRDefault="004B6C6B" w:rsidP="004B6C6B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6C6B" w:rsidRPr="00BD33B9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BD33B9">
        <w:rPr>
          <w:rFonts w:ascii="Times New Roman" w:hAnsi="Times New Roman" w:cs="Times New Roman"/>
          <w:sz w:val="28"/>
          <w:szCs w:val="28"/>
        </w:rPr>
        <w:t>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Администрации, Управления, его должностных лиц при предоставлении муниципальной услуги, в досудебном (внесудебном) порядке путем обращения в Администрацию, Управление.</w:t>
      </w:r>
    </w:p>
    <w:p w:rsidR="004B6C6B" w:rsidRPr="00BD33B9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D33B9">
        <w:rPr>
          <w:rFonts w:ascii="Times New Roman" w:hAnsi="Times New Roman" w:cs="Times New Roman"/>
          <w:sz w:val="28"/>
          <w:szCs w:val="28"/>
        </w:rPr>
        <w:t>Органом муниципальной власти, в который может быть направлена жалоба, является Администрация, Управление.</w:t>
      </w:r>
    </w:p>
    <w:p w:rsidR="004B6C6B" w:rsidRPr="00BD33B9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BD33B9">
        <w:rPr>
          <w:rFonts w:ascii="Times New Roman" w:hAnsi="Times New Roman" w:cs="Times New Roman"/>
          <w:sz w:val="28"/>
          <w:szCs w:val="28"/>
        </w:rPr>
        <w:t>Решения и (или) действия (бездействие) должностных лиц Администрации, Управления обжалуются Главе городского округа, руководителю Управления.</w:t>
      </w:r>
    </w:p>
    <w:p w:rsidR="004B6C6B" w:rsidRPr="00BD33B9" w:rsidRDefault="004B6C6B" w:rsidP="004B6C6B">
      <w:pPr>
        <w:pStyle w:val="afe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BD33B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</w:t>
      </w:r>
      <w:r w:rsidRPr="00BD33B9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4B6C6B" w:rsidRPr="00BD33B9" w:rsidRDefault="004B6C6B" w:rsidP="004B6C6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C6B" w:rsidRDefault="004B6C6B" w:rsidP="004B6C6B">
      <w:pPr>
        <w:jc w:val="right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581046"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1</w:t>
      </w: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4B6C6B" w:rsidRDefault="004B6C6B" w:rsidP="004B6C6B">
      <w:pPr>
        <w:jc w:val="right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t>к Административному регламенту</w:t>
      </w:r>
      <w:bookmarkStart w:id="165" w:name="sub_10001"/>
      <w:bookmarkEnd w:id="164"/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</w:rPr>
      </w:pPr>
      <w:r w:rsidRPr="00262769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</w:rPr>
        <w:t>«</w:t>
      </w: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p w:rsidR="004B6C6B" w:rsidRPr="006057C0" w:rsidRDefault="004B6C6B" w:rsidP="004B6C6B">
      <w:pPr>
        <w:jc w:val="right"/>
        <w:rPr>
          <w:rFonts w:ascii="Times New Roman" w:hAnsi="Times New Roman"/>
        </w:rPr>
      </w:pPr>
    </w:p>
    <w:p w:rsidR="004B6C6B" w:rsidRPr="006057C0" w:rsidRDefault="004B6C6B" w:rsidP="004B6C6B">
      <w:pPr>
        <w:jc w:val="right"/>
        <w:rPr>
          <w:rFonts w:ascii="Times New Roman" w:hAnsi="Times New Roman"/>
        </w:rPr>
      </w:pPr>
    </w:p>
    <w:p w:rsidR="004B6C6B" w:rsidRPr="006057C0" w:rsidRDefault="004B6C6B" w:rsidP="004B6C6B">
      <w:pPr>
        <w:jc w:val="center"/>
        <w:rPr>
          <w:rFonts w:ascii="Times New Roman" w:hAnsi="Times New Roman"/>
          <w:b/>
          <w:bCs/>
        </w:rPr>
      </w:pPr>
      <w:r w:rsidRPr="006057C0">
        <w:rPr>
          <w:rFonts w:ascii="Times New Roman" w:hAnsi="Times New Roman"/>
          <w:b/>
          <w:bCs/>
        </w:rPr>
        <w:t>Таблица 1.</w:t>
      </w:r>
      <w:r w:rsidRPr="006057C0">
        <w:rPr>
          <w:rFonts w:ascii="Times New Roman" w:hAnsi="Times New Roman"/>
          <w:b/>
          <w:bCs/>
        </w:rPr>
        <w:br/>
        <w:t xml:space="preserve">Комбинации значений признаков, каждая из которых соответствует одному варианту предоставления </w:t>
      </w:r>
      <w:r w:rsidRPr="009A0D44">
        <w:rPr>
          <w:rFonts w:ascii="Times New Roman" w:hAnsi="Times New Roman"/>
          <w:b/>
          <w:bCs/>
        </w:rPr>
        <w:t>муниципальной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6057C0">
        <w:rPr>
          <w:rFonts w:ascii="Times New Roman" w:hAnsi="Times New Roman"/>
          <w:b/>
          <w:bCs/>
        </w:rPr>
        <w:t>услуги</w:t>
      </w:r>
    </w:p>
    <w:bookmarkEnd w:id="165"/>
    <w:p w:rsidR="004B6C6B" w:rsidRPr="006057C0" w:rsidRDefault="004B6C6B" w:rsidP="004B6C6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924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6057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 применительно к земельным участкам с видами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 применительно к любым земельным участкам, за исключением земельных участков </w:t>
            </w:r>
            <w:r w:rsidRPr="006057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видами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ошибок в разрешении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color w:val="auto"/>
        </w:rPr>
      </w:pPr>
      <w:bookmarkStart w:id="166" w:name="sub_10002"/>
      <w:r w:rsidRPr="006057C0">
        <w:rPr>
          <w:rFonts w:ascii="Times New Roman" w:hAnsi="Times New Roman" w:cs="Times New Roman"/>
          <w:color w:val="auto"/>
        </w:rPr>
        <w:t>Таблица 2. Перечень общих признаков заявителей</w:t>
      </w:r>
    </w:p>
    <w:bookmarkEnd w:id="166"/>
    <w:p w:rsidR="004B6C6B" w:rsidRPr="006057C0" w:rsidRDefault="004B6C6B" w:rsidP="004B6C6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080"/>
        <w:gridCol w:w="616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Выдача разрешения </w:t>
            </w:r>
            <w:r w:rsidRPr="006057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 применительно к земельным участкам с видами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Выдача разрешения на </w:t>
            </w:r>
            <w:r w:rsidRPr="006057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отклонение от предельных параметров разрешенного строительства, реконструкции объекта капитального строительства применительно к любым земельным участкам, за исключением земельных участков с видами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ошибок в разрешении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 в исправлении допущенных опечаток и (или) ошибок в выданных в результате предоставления услуги документах</w:t>
            </w: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</w:rPr>
      </w:pPr>
      <w:bookmarkStart w:id="167" w:name="sub_20000"/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2</w:t>
      </w: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</w:r>
      <w:bookmarkEnd w:id="167"/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t>к Административному регламенту</w:t>
      </w:r>
      <w:r w:rsidRPr="00262769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26276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</w:rPr>
        <w:t>«</w:t>
      </w: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p w:rsidR="004B6C6B" w:rsidRPr="006057C0" w:rsidRDefault="004B6C6B" w:rsidP="004B6C6B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B6C6B" w:rsidRPr="006057C0" w:rsidRDefault="004B6C6B" w:rsidP="004B6C6B">
      <w:pPr>
        <w:jc w:val="right"/>
        <w:rPr>
          <w:rFonts w:ascii="Times New Roman" w:hAnsi="Times New Roman"/>
        </w:rPr>
      </w:pPr>
    </w:p>
    <w:p w:rsidR="004B6C6B" w:rsidRPr="006057C0" w:rsidRDefault="004B6C6B" w:rsidP="004B6C6B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Заявление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 предоставлении разрешения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объекта капитального строительства</w:t>
      </w:r>
      <w:r w:rsidRPr="006057C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</w:t>
      </w:r>
      <w:r w:rsidRPr="006057C0">
        <w:rPr>
          <w:rFonts w:ascii="Times New Roman" w:hAnsi="Times New Roman" w:cs="Times New Roman"/>
          <w:sz w:val="28"/>
          <w:szCs w:val="28"/>
        </w:rPr>
        <w:t>«__» __________ 20___ г.</w:t>
      </w:r>
    </w:p>
    <w:p w:rsidR="004B6C6B" w:rsidRPr="00083878" w:rsidRDefault="004B6C6B" w:rsidP="004B6C6B">
      <w:pPr>
        <w:rPr>
          <w:rFonts w:ascii="Times New Roman" w:hAnsi="Times New Roman"/>
          <w:sz w:val="28"/>
          <w:szCs w:val="28"/>
          <w:u w:val="single"/>
        </w:rPr>
      </w:pPr>
    </w:p>
    <w:p w:rsidR="004B6C6B" w:rsidRPr="00083878" w:rsidRDefault="004B6C6B" w:rsidP="004B6C6B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</w:p>
    <w:p w:rsidR="004B6C6B" w:rsidRPr="00083878" w:rsidRDefault="004B6C6B" w:rsidP="004B6C6B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 xml:space="preserve">городского округа Кинель </w:t>
      </w:r>
    </w:p>
    <w:p w:rsidR="004B6C6B" w:rsidRPr="00083878" w:rsidRDefault="004B6C6B" w:rsidP="004B6C6B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>Самарской области</w:t>
      </w:r>
    </w:p>
    <w:p w:rsidR="004B6C6B" w:rsidRPr="00083878" w:rsidRDefault="004B6C6B" w:rsidP="004B6C6B">
      <w:pPr>
        <w:rPr>
          <w:rFonts w:ascii="Times New Roman" w:hAnsi="Times New Roman"/>
          <w:sz w:val="28"/>
          <w:szCs w:val="28"/>
          <w:u w:val="single"/>
        </w:rPr>
      </w:pPr>
    </w:p>
    <w:p w:rsidR="004B6C6B" w:rsidRPr="006057C0" w:rsidRDefault="004B6C6B" w:rsidP="004B6C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 xml:space="preserve">В соответствии со статьей 40 Градостроительного кодекса Российской Федерации прошу предоставить разрешение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  <w:r w:rsidRPr="00605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color w:val="auto"/>
        </w:rPr>
      </w:pPr>
      <w:r w:rsidRPr="006057C0">
        <w:rPr>
          <w:rFonts w:ascii="Times New Roman" w:hAnsi="Times New Roman" w:cs="Times New Roman"/>
          <w:color w:val="auto"/>
        </w:rPr>
        <w:t xml:space="preserve">1. Сведения о </w:t>
      </w:r>
      <w:r w:rsidRPr="006057C0">
        <w:rPr>
          <w:rFonts w:ascii="Times New Roman" w:hAnsi="Times New Roman" w:cs="Times New Roman"/>
          <w:color w:val="auto"/>
          <w:sz w:val="28"/>
          <w:szCs w:val="28"/>
        </w:rPr>
        <w:t>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760"/>
        <w:gridCol w:w="434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PT Serif" w:hAnsi="PT Serif"/>
                <w:sz w:val="23"/>
                <w:szCs w:val="23"/>
                <w:shd w:val="clear" w:color="auto" w:fill="FFFFFF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color w:val="auto"/>
        </w:rPr>
      </w:pPr>
      <w:r w:rsidRPr="006057C0">
        <w:rPr>
          <w:rFonts w:ascii="Times New Roman" w:hAnsi="Times New Roman" w:cs="Times New Roman"/>
          <w:color w:val="auto"/>
        </w:rPr>
        <w:t>2. Сведения о земельном участке и объекте капитального строительства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760"/>
        <w:gridCol w:w="434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земельного участка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земельного участка </w:t>
            </w:r>
            <w:r w:rsidRPr="006057C0">
              <w:rPr>
                <w:rFonts w:ascii="Times New Roman" w:hAnsi="Times New Roman"/>
                <w:sz w:val="24"/>
                <w:szCs w:val="24"/>
              </w:rPr>
              <w:t>(</w:t>
            </w:r>
            <w:r w:rsidRPr="006057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указывается при наличии</w:t>
            </w:r>
            <w:r w:rsidRPr="006057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spacing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Реквизиты градостроительного плана </w:t>
            </w: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земельного участка </w:t>
            </w:r>
            <w:r w:rsidRPr="006057C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(указываются при наличии градостроительного плана земельного участка)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объекта капитального строительства (при наличии такого кадастрового номера; указывается в случае подачи заявления о предоставлении разрешения на отклонение от предельных параметров реконструкции объекта капитального строительства)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(указывается в случае подачи заявления о предоставлении разрешения на отклонение от предельных параметров реконструкции объекта капитального строительства)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 объекта капитального строительства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Технико-экономические показатели объекта капитального строительства (количество этажей, в т.ч. подземных, площадь) (указывается в случае подачи заявления о предоставлении разрешения на отклонение от предельных параметров реконструкции объекта капитального </w:t>
            </w: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строительства)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jc w:val="center"/>
        <w:rPr>
          <w:rFonts w:ascii="Times New Roman" w:hAnsi="Times New Roman"/>
          <w:b/>
          <w:bCs/>
        </w:rPr>
      </w:pPr>
      <w:r w:rsidRPr="006057C0">
        <w:rPr>
          <w:rFonts w:ascii="Times New Roman" w:hAnsi="Times New Roman"/>
          <w:b/>
          <w:bCs/>
        </w:rPr>
        <w:t>3. Параметры планируемого к строительству / реконструкции объекта капитального строительства</w:t>
      </w:r>
    </w:p>
    <w:p w:rsidR="004B6C6B" w:rsidRPr="006057C0" w:rsidRDefault="004B6C6B" w:rsidP="004B6C6B">
      <w:pPr>
        <w:jc w:val="center"/>
        <w:rPr>
          <w:rFonts w:ascii="Times New Roman" w:hAnsi="Times New Roman"/>
          <w:i/>
          <w:iCs/>
        </w:rPr>
      </w:pPr>
      <w:r w:rsidRPr="006057C0">
        <w:rPr>
          <w:rFonts w:ascii="Times New Roman" w:hAnsi="Times New Roman"/>
          <w:i/>
          <w:iCs/>
        </w:rPr>
        <w:t>(указываются все параметры планируемого строительства, реконструкции объекта капитального строительства)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4311"/>
        <w:gridCol w:w="4223"/>
      </w:tblGrid>
      <w:tr w:rsidR="004B6C6B" w:rsidRPr="006057C0" w:rsidTr="00B93DC9">
        <w:tc>
          <w:tcPr>
            <w:tcW w:w="1101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Предельные параметры строительства, реконструкции объектов капитального строительства в соответствии с градостроительным регламентом правил землепользования и застройки</w:t>
            </w:r>
          </w:p>
        </w:tc>
        <w:tc>
          <w:tcPr>
            <w:tcW w:w="4501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</w:t>
            </w:r>
          </w:p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планируемого отклонения</w:t>
            </w:r>
          </w:p>
        </w:tc>
      </w:tr>
      <w:tr w:rsidR="004B6C6B" w:rsidRPr="006057C0" w:rsidTr="00B93DC9">
        <w:tc>
          <w:tcPr>
            <w:tcW w:w="1101" w:type="dxa"/>
            <w:shd w:val="clear" w:color="auto" w:fill="auto"/>
          </w:tcPr>
          <w:p w:rsidR="004B6C6B" w:rsidRPr="006057C0" w:rsidRDefault="004B6C6B" w:rsidP="00B93DC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4B6C6B" w:rsidRPr="006057C0" w:rsidRDefault="004B6C6B" w:rsidP="00B93DC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4B6C6B" w:rsidRPr="006057C0" w:rsidRDefault="004B6C6B" w:rsidP="00B93DC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B6C6B" w:rsidRPr="006057C0" w:rsidRDefault="004B6C6B" w:rsidP="004B6C6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B6C6B" w:rsidRPr="006057C0" w:rsidRDefault="004B6C6B" w:rsidP="004B6C6B">
      <w:pPr>
        <w:jc w:val="center"/>
        <w:rPr>
          <w:rFonts w:ascii="Times New Roman" w:hAnsi="Times New Roman"/>
          <w:b/>
          <w:bCs/>
        </w:rPr>
      </w:pPr>
      <w:r w:rsidRPr="006057C0">
        <w:rPr>
          <w:rFonts w:ascii="Times New Roman" w:eastAsia="Calibri" w:hAnsi="Times New Roman"/>
          <w:b/>
          <w:bCs/>
          <w:lang w:eastAsia="en-US"/>
        </w:rPr>
        <w:t xml:space="preserve">4. Обоснование неблагоприятных условий для застройки </w:t>
      </w:r>
      <w:r w:rsidRPr="006057C0">
        <w:rPr>
          <w:rFonts w:ascii="Times New Roman" w:hAnsi="Times New Roman"/>
          <w:b/>
          <w:bCs/>
        </w:rPr>
        <w:t>в соответствии с частями 1, 1.1 статьи 40 Градостроительного кодекса Российской Федерации</w:t>
      </w:r>
    </w:p>
    <w:p w:rsidR="004B6C6B" w:rsidRPr="006057C0" w:rsidRDefault="004B6C6B" w:rsidP="004B6C6B">
      <w:pPr>
        <w:jc w:val="center"/>
        <w:rPr>
          <w:rFonts w:ascii="Times New Roman" w:eastAsia="Calibri" w:hAnsi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8639"/>
      </w:tblGrid>
      <w:tr w:rsidR="004B6C6B" w:rsidRPr="006057C0" w:rsidTr="00B93DC9">
        <w:tc>
          <w:tcPr>
            <w:tcW w:w="959" w:type="dxa"/>
            <w:shd w:val="clear" w:color="auto" w:fill="auto"/>
            <w:vAlign w:val="center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9355" w:type="dxa"/>
            <w:shd w:val="clear" w:color="auto" w:fill="auto"/>
          </w:tcPr>
          <w:p w:rsidR="004B6C6B" w:rsidRPr="006057C0" w:rsidRDefault="004B6C6B" w:rsidP="00B93D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Размеры земельного участка меньше установленного градостроительным регламентом минимального размера земельного участка</w:t>
            </w:r>
          </w:p>
        </w:tc>
      </w:tr>
      <w:tr w:rsidR="004B6C6B" w:rsidRPr="006057C0" w:rsidTr="00B93DC9">
        <w:tc>
          <w:tcPr>
            <w:tcW w:w="959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9355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(приводится обоснование)</w:t>
            </w:r>
          </w:p>
        </w:tc>
      </w:tr>
      <w:tr w:rsidR="004B6C6B" w:rsidRPr="006057C0" w:rsidTr="00B93DC9">
        <w:tc>
          <w:tcPr>
            <w:tcW w:w="959" w:type="dxa"/>
            <w:shd w:val="clear" w:color="auto" w:fill="auto"/>
            <w:vAlign w:val="center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9355" w:type="dxa"/>
            <w:shd w:val="clear" w:color="auto" w:fill="auto"/>
          </w:tcPr>
          <w:p w:rsidR="004B6C6B" w:rsidRPr="006057C0" w:rsidRDefault="004B6C6B" w:rsidP="00B93D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Конфигурация земельного участка является неблагоприятной для застройки</w:t>
            </w:r>
          </w:p>
        </w:tc>
      </w:tr>
      <w:tr w:rsidR="004B6C6B" w:rsidRPr="006057C0" w:rsidTr="00B93DC9">
        <w:tc>
          <w:tcPr>
            <w:tcW w:w="959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9355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(приводится обоснование)</w:t>
            </w:r>
          </w:p>
        </w:tc>
      </w:tr>
      <w:tr w:rsidR="004B6C6B" w:rsidRPr="006057C0" w:rsidTr="00B93DC9">
        <w:tc>
          <w:tcPr>
            <w:tcW w:w="959" w:type="dxa"/>
            <w:shd w:val="clear" w:color="auto" w:fill="auto"/>
            <w:vAlign w:val="center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9355" w:type="dxa"/>
            <w:shd w:val="clear" w:color="auto" w:fill="auto"/>
          </w:tcPr>
          <w:p w:rsidR="004B6C6B" w:rsidRPr="006057C0" w:rsidRDefault="004B6C6B" w:rsidP="00B93D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Инженерно-геологические характеристики земельного участка неблагоприятны для застройки </w:t>
            </w:r>
          </w:p>
          <w:p w:rsidR="004B6C6B" w:rsidRPr="006057C0" w:rsidRDefault="004B6C6B" w:rsidP="00B93D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B6C6B" w:rsidRPr="006057C0" w:rsidTr="00B93DC9">
        <w:tc>
          <w:tcPr>
            <w:tcW w:w="959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9355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(приводится обоснование)</w:t>
            </w:r>
          </w:p>
        </w:tc>
      </w:tr>
      <w:tr w:rsidR="004B6C6B" w:rsidRPr="006057C0" w:rsidTr="00B93DC9">
        <w:tc>
          <w:tcPr>
            <w:tcW w:w="959" w:type="dxa"/>
            <w:shd w:val="clear" w:color="auto" w:fill="auto"/>
            <w:vAlign w:val="center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9355" w:type="dxa"/>
            <w:shd w:val="clear" w:color="auto" w:fill="auto"/>
          </w:tcPr>
          <w:p w:rsidR="004B6C6B" w:rsidRPr="006057C0" w:rsidRDefault="004B6C6B" w:rsidP="00B93D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Иные характеристики земельного участка неблагоприятные для застройки </w:t>
            </w:r>
          </w:p>
          <w:p w:rsidR="004B6C6B" w:rsidRPr="006057C0" w:rsidRDefault="004B6C6B" w:rsidP="00B93D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B6C6B" w:rsidRPr="006057C0" w:rsidTr="00B93DC9">
        <w:tc>
          <w:tcPr>
            <w:tcW w:w="959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4.4.1</w:t>
            </w:r>
          </w:p>
        </w:tc>
        <w:tc>
          <w:tcPr>
            <w:tcW w:w="9355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(приводится обоснование)</w:t>
            </w:r>
          </w:p>
        </w:tc>
      </w:tr>
      <w:tr w:rsidR="004B6C6B" w:rsidRPr="006057C0" w:rsidTr="00B93DC9">
        <w:tc>
          <w:tcPr>
            <w:tcW w:w="959" w:type="dxa"/>
            <w:shd w:val="clear" w:color="auto" w:fill="auto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9355" w:type="dxa"/>
            <w:shd w:val="clear" w:color="auto" w:fill="auto"/>
          </w:tcPr>
          <w:p w:rsidR="004B6C6B" w:rsidRPr="006057C0" w:rsidRDefault="004B6C6B" w:rsidP="00B93DC9">
            <w:pPr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</w:t>
            </w:r>
            <w:r w:rsidRPr="006057C0">
              <w:rPr>
                <w:rFonts w:ascii="Times New Roman" w:hAnsi="Times New Roman"/>
                <w:sz w:val="24"/>
                <w:szCs w:val="24"/>
              </w:rPr>
              <w:lastRenderedPageBreak/>
              <w:t>(указывается при необходимости согласно части 1.1 статьи 40 Градостроительного кодекса Российской Федерации)</w:t>
            </w: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jc w:val="center"/>
        <w:rPr>
          <w:rFonts w:ascii="Times New Roman" w:eastAsia="Calibri" w:hAnsi="Times New Roman"/>
          <w:b/>
          <w:bCs/>
          <w:lang w:eastAsia="en-US"/>
        </w:rPr>
      </w:pPr>
      <w:r w:rsidRPr="006057C0">
        <w:rPr>
          <w:rFonts w:ascii="Times New Roman" w:eastAsia="Calibri" w:hAnsi="Times New Roman"/>
          <w:b/>
          <w:bCs/>
          <w:lang w:eastAsia="en-US"/>
        </w:rPr>
        <w:t>5. Соответствие требованиям технических регламентов в соответствии с частью 2 статьи 40 Градостроительного кодекса Российской Федерации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742"/>
        <w:gridCol w:w="8137"/>
      </w:tblGrid>
      <w:tr w:rsidR="004B6C6B" w:rsidRPr="006057C0" w:rsidTr="00B93DC9">
        <w:tc>
          <w:tcPr>
            <w:tcW w:w="716" w:type="dxa"/>
            <w:shd w:val="clear" w:color="auto" w:fill="auto"/>
            <w:vAlign w:val="center"/>
          </w:tcPr>
          <w:p w:rsidR="004B6C6B" w:rsidRPr="006057C0" w:rsidRDefault="004B6C6B" w:rsidP="00B93DC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810" w:type="dxa"/>
          </w:tcPr>
          <w:p w:rsidR="004B6C6B" w:rsidRPr="006057C0" w:rsidRDefault="004B6C6B" w:rsidP="00B93D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0" w:type="dxa"/>
            <w:shd w:val="clear" w:color="auto" w:fill="auto"/>
          </w:tcPr>
          <w:p w:rsidR="004B6C6B" w:rsidRPr="006057C0" w:rsidRDefault="004B6C6B" w:rsidP="00B93D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7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Подтверждаю приложение документа о соблюдении требований технических регламентов</w:t>
            </w: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4B6C6B" w:rsidRPr="006057C0" w:rsidRDefault="004B6C6B" w:rsidP="004B6C6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0"/>
        <w:gridCol w:w="112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данных, в том числе на передачу моих персональных данных в министерство </w:t>
            </w:r>
            <w:r w:rsidRPr="004A4ACA">
              <w:rPr>
                <w:rFonts w:ascii="Times New Roman" w:hAnsi="Times New Roman" w:cs="Times New Roman"/>
                <w:sz w:val="24"/>
                <w:szCs w:val="24"/>
              </w:rPr>
              <w:t>градостроительной политики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(указывается в случае, если заявителем является физическое лицо)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057C0"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(подпись)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6057C0">
        <w:rPr>
          <w:rFonts w:ascii="Times New Roman" w:hAnsi="Times New Roman" w:cs="Times New Roman"/>
          <w:sz w:val="22"/>
          <w:szCs w:val="22"/>
        </w:rPr>
        <w:t xml:space="preserve">    (фамилия, имя, отчество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6057C0">
        <w:rPr>
          <w:rFonts w:ascii="Times New Roman" w:hAnsi="Times New Roman" w:cs="Times New Roman"/>
          <w:sz w:val="22"/>
          <w:szCs w:val="22"/>
        </w:rPr>
        <w:t xml:space="preserve">   (при наличии)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</w:rPr>
      </w:pPr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 w:rsidRPr="006057C0" w:rsidDel="0002799A">
        <w:rPr>
          <w:rStyle w:val="a3"/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bookmarkStart w:id="168" w:name="sub_50000"/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 3</w:t>
      </w: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  <w:t>к Административному регламенту</w:t>
      </w:r>
      <w:r w:rsidRPr="00262769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26276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</w:rPr>
        <w:t>«</w:t>
      </w: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4B6C6B" w:rsidRPr="00262769" w:rsidRDefault="004B6C6B" w:rsidP="004B6C6B">
      <w:pPr>
        <w:jc w:val="right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bookmarkEnd w:id="168"/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Заявление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об исправлении допущенных опечаток и ошибок в разрешении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объекта капитального строительства</w:t>
      </w:r>
      <w:r w:rsidRPr="006057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B6C6B" w:rsidRPr="006057C0" w:rsidRDefault="004B6C6B" w:rsidP="004B6C6B">
      <w:pPr>
        <w:pStyle w:val="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«__» __________ 20___ г.</w:t>
      </w:r>
    </w:p>
    <w:p w:rsidR="004B6C6B" w:rsidRPr="00083878" w:rsidRDefault="004B6C6B" w:rsidP="004B6C6B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</w:p>
    <w:p w:rsidR="004B6C6B" w:rsidRPr="00083878" w:rsidRDefault="004B6C6B" w:rsidP="004B6C6B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 xml:space="preserve">городского округа Кинель </w:t>
      </w:r>
    </w:p>
    <w:p w:rsidR="004B6C6B" w:rsidRPr="00083878" w:rsidRDefault="004B6C6B" w:rsidP="004B6C6B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3878">
        <w:rPr>
          <w:rFonts w:ascii="Times New Roman" w:hAnsi="Times New Roman" w:cs="Times New Roman"/>
          <w:sz w:val="28"/>
          <w:szCs w:val="28"/>
          <w:u w:val="single"/>
        </w:rPr>
        <w:t>Самарской области</w:t>
      </w:r>
    </w:p>
    <w:p w:rsidR="004B6C6B" w:rsidRPr="006057C0" w:rsidRDefault="004B6C6B" w:rsidP="004B6C6B">
      <w:pPr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 xml:space="preserve">Прошу исправить допущенную опечатку/ошибку в разрешении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строительства.</w:t>
      </w:r>
    </w:p>
    <w:p w:rsidR="004B6C6B" w:rsidRPr="006057C0" w:rsidRDefault="004B6C6B" w:rsidP="004B6C6B">
      <w:pPr>
        <w:ind w:firstLine="709"/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pStyle w:val="1"/>
        <w:rPr>
          <w:rFonts w:ascii="Times New Roman" w:hAnsi="Times New Roman" w:cs="Times New Roman"/>
          <w:color w:val="auto"/>
        </w:rPr>
      </w:pPr>
      <w:r w:rsidRPr="006057C0">
        <w:rPr>
          <w:rFonts w:ascii="Times New Roman" w:hAnsi="Times New Roman" w:cs="Times New Roman"/>
          <w:color w:val="auto"/>
        </w:rPr>
        <w:t xml:space="preserve">1. Сведения о </w:t>
      </w:r>
      <w:r w:rsidRPr="006057C0">
        <w:rPr>
          <w:rFonts w:ascii="Times New Roman" w:hAnsi="Times New Roman" w:cs="Times New Roman"/>
          <w:color w:val="auto"/>
          <w:sz w:val="28"/>
          <w:szCs w:val="28"/>
        </w:rPr>
        <w:t>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760"/>
        <w:gridCol w:w="434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PT Serif" w:hAnsi="PT Serif"/>
                <w:sz w:val="23"/>
                <w:szCs w:val="23"/>
                <w:shd w:val="clear" w:color="auto" w:fill="FFFFFF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jc w:val="center"/>
        <w:rPr>
          <w:rFonts w:ascii="Times New Roman" w:hAnsi="Times New Roman" w:cs="Times New Roman"/>
        </w:rPr>
      </w:pPr>
      <w:r w:rsidRPr="006057C0">
        <w:rPr>
          <w:rFonts w:ascii="Times New Roman" w:hAnsi="Times New Roman" w:cs="Times New Roman"/>
          <w:b/>
          <w:bCs/>
        </w:rPr>
        <w:t xml:space="preserve">2. Сведения о разрешении </w:t>
      </w:r>
      <w:r w:rsidRPr="006057C0">
        <w:rPr>
          <w:rFonts w:ascii="Times New Roman" w:hAnsi="Times New Roman" w:cs="Times New Roman"/>
          <w:b/>
          <w:bCs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i/>
          <w:iCs/>
        </w:rPr>
        <w:t>(указать нужное)</w:t>
      </w:r>
      <w:r w:rsidRPr="006057C0">
        <w:rPr>
          <w:rFonts w:ascii="Times New Roman" w:hAnsi="Times New Roman" w:cs="Times New Roman"/>
          <w:b/>
          <w:bCs/>
        </w:rPr>
        <w:t xml:space="preserve"> </w:t>
      </w:r>
      <w:r w:rsidRPr="006057C0">
        <w:rPr>
          <w:rFonts w:ascii="Times New Roman" w:hAnsi="Times New Roman" w:cs="Times New Roman"/>
          <w:b/>
          <w:bCs/>
          <w:shd w:val="clear" w:color="auto" w:fill="FFFFFF"/>
        </w:rPr>
        <w:t>объекта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760"/>
        <w:gridCol w:w="2100"/>
        <w:gridCol w:w="224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6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Орган, выдавший разрешение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отклонение от предельных параметров разрешенного строительства / реконструкции </w:t>
            </w:r>
            <w:r w:rsidRPr="00605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1"/>
        <w:rPr>
          <w:color w:val="auto"/>
        </w:rPr>
      </w:pPr>
      <w:r w:rsidRPr="006057C0">
        <w:rPr>
          <w:rFonts w:ascii="Times New Roman" w:hAnsi="Times New Roman" w:cs="Times New Roman"/>
          <w:color w:val="auto"/>
        </w:rPr>
        <w:t xml:space="preserve">3. Обоснование для внесения исправлений в разрешение </w:t>
      </w:r>
      <w:r w:rsidRPr="006057C0">
        <w:rPr>
          <w:rFonts w:ascii="Times New Roman" w:hAnsi="Times New Roman" w:cs="Times New Roman"/>
          <w:color w:val="auto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b w:val="0"/>
          <w:bCs w:val="0"/>
          <w:i/>
          <w:iCs/>
          <w:color w:val="auto"/>
        </w:rPr>
        <w:t xml:space="preserve">(указать нужное) </w:t>
      </w:r>
      <w:r w:rsidRPr="006057C0">
        <w:rPr>
          <w:rFonts w:ascii="Times New Roman" w:hAnsi="Times New Roman" w:cs="Times New Roman"/>
          <w:color w:val="auto"/>
          <w:shd w:val="clear" w:color="auto" w:fill="FFFFFF"/>
        </w:rPr>
        <w:t>объекта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800"/>
        <w:gridCol w:w="3080"/>
        <w:gridCol w:w="322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указанные в разрешении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отклонение от предельных параметров разрешенного строительства / реконструкции </w:t>
            </w:r>
            <w:r w:rsidRPr="00605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которые необходимо указать в разрешении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отклонение от предельных параметров разрешенного строительства / реконструкции </w:t>
            </w:r>
            <w:r w:rsidRPr="00605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 указанием реквизита(ов) документа(ов), документации, на основании которых выдавалось разрешение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отклонение от предельных параметров разрешенного строительства / реконструкции </w:t>
            </w:r>
            <w:r w:rsidRPr="00605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4B6C6B" w:rsidRPr="006057C0" w:rsidRDefault="004B6C6B" w:rsidP="004B6C6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4B6C6B" w:rsidRPr="006057C0" w:rsidRDefault="004B6C6B" w:rsidP="004B6C6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0"/>
        <w:gridCol w:w="112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(указывается в случае, если заявителем является физическое лицо)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lastRenderedPageBreak/>
        <w:t xml:space="preserve">           _____________________ ___________________________________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(подпись)            (фамилия, имя, отчество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      (при наличии)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262769" w:rsidRDefault="004B6C6B" w:rsidP="004B6C6B">
      <w:pPr>
        <w:jc w:val="right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bookmarkStart w:id="169" w:name="sub_30000"/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bookmarkStart w:id="170" w:name="sub_40000"/>
      <w:bookmarkEnd w:id="169"/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t>4</w:t>
      </w:r>
    </w:p>
    <w:bookmarkEnd w:id="170"/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</w:rPr>
      </w:pP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t>к Административному регламенту</w:t>
      </w:r>
      <w:r w:rsidRPr="00262769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26276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</w:rPr>
        <w:t>«</w:t>
      </w: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4B6C6B" w:rsidRPr="006057C0" w:rsidRDefault="004B6C6B" w:rsidP="004B6C6B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p w:rsidR="004B6C6B" w:rsidRPr="006057C0" w:rsidRDefault="004B6C6B" w:rsidP="004B6C6B">
      <w:pPr>
        <w:jc w:val="right"/>
        <w:rPr>
          <w:rFonts w:ascii="Times New Roman" w:hAnsi="Times New Roman"/>
        </w:rPr>
      </w:pPr>
    </w:p>
    <w:p w:rsidR="004B6C6B" w:rsidRPr="006057C0" w:rsidRDefault="004B6C6B" w:rsidP="004B6C6B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4B6C6B" w:rsidRPr="006057C0" w:rsidRDefault="004B6C6B" w:rsidP="004B6C6B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4B6C6B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B6C6B" w:rsidRPr="00992839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839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4B6C6B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6C6B" w:rsidRPr="00992839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городского округа Кинель</w:t>
      </w:r>
    </w:p>
    <w:p w:rsidR="004B6C6B" w:rsidRDefault="004B6C6B" w:rsidP="004B6C6B">
      <w:pPr>
        <w:jc w:val="center"/>
        <w:rPr>
          <w:rFonts w:ascii="Times New Roman" w:hAnsi="Times New Roman"/>
          <w:sz w:val="28"/>
          <w:szCs w:val="28"/>
        </w:rPr>
      </w:pPr>
    </w:p>
    <w:p w:rsidR="004B6C6B" w:rsidRPr="006057C0" w:rsidRDefault="004B6C6B" w:rsidP="004B6C6B">
      <w:pPr>
        <w:jc w:val="center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Разрешение </w:t>
      </w:r>
    </w:p>
    <w:p w:rsidR="004B6C6B" w:rsidRPr="006057C0" w:rsidRDefault="004B6C6B" w:rsidP="004B6C6B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>на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 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/>
          <w:i/>
          <w:iCs/>
          <w:sz w:val="28"/>
          <w:szCs w:val="28"/>
        </w:rPr>
        <w:t>(указать нужное)</w:t>
      </w:r>
      <w:r w:rsidRPr="006057C0">
        <w:rPr>
          <w:rFonts w:ascii="Times New Roman" w:hAnsi="Times New Roman"/>
          <w:sz w:val="28"/>
          <w:szCs w:val="28"/>
        </w:rPr>
        <w:t xml:space="preserve">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объекта капитального строительства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«__» _____________ 20__ г.                                                    № _____</w:t>
      </w:r>
    </w:p>
    <w:p w:rsidR="004B6C6B" w:rsidRPr="006057C0" w:rsidRDefault="004B6C6B" w:rsidP="004B6C6B"/>
    <w:p w:rsidR="004B6C6B" w:rsidRPr="006057C0" w:rsidRDefault="004B6C6B" w:rsidP="004B6C6B">
      <w:pPr>
        <w:ind w:right="-48" w:firstLine="709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____________ </w:t>
      </w:r>
      <w:r w:rsidRPr="006057C0">
        <w:rPr>
          <w:rFonts w:ascii="Times New Roman" w:hAnsi="Times New Roman"/>
          <w:i/>
          <w:iCs/>
          <w:sz w:val="28"/>
          <w:szCs w:val="28"/>
        </w:rPr>
        <w:t xml:space="preserve">(указать муниципальное образование) </w:t>
      </w:r>
      <w:r w:rsidRPr="006057C0">
        <w:rPr>
          <w:rFonts w:ascii="Times New Roman" w:hAnsi="Times New Roman"/>
          <w:sz w:val="28"/>
          <w:szCs w:val="28"/>
        </w:rPr>
        <w:t xml:space="preserve">на основании заключения о результатах публичных   слушаний / общественных обсуждений </w:t>
      </w:r>
      <w:r w:rsidRPr="006057C0">
        <w:rPr>
          <w:rFonts w:ascii="Times New Roman" w:hAnsi="Times New Roman"/>
          <w:i/>
          <w:iCs/>
          <w:sz w:val="28"/>
          <w:szCs w:val="28"/>
        </w:rPr>
        <w:t>(указать нужное)</w:t>
      </w:r>
      <w:r w:rsidRPr="006057C0">
        <w:rPr>
          <w:rFonts w:ascii="Times New Roman" w:hAnsi="Times New Roman"/>
          <w:sz w:val="28"/>
          <w:szCs w:val="28"/>
        </w:rPr>
        <w:t xml:space="preserve"> от ____________________________, на основании/при наличии рекомендаций Комиссии по подготовке проекта правил  землепользования и застройки __________ </w:t>
      </w:r>
      <w:r w:rsidRPr="006057C0">
        <w:rPr>
          <w:rFonts w:ascii="Times New Roman" w:hAnsi="Times New Roman"/>
          <w:i/>
          <w:iCs/>
          <w:sz w:val="28"/>
          <w:szCs w:val="28"/>
        </w:rPr>
        <w:t xml:space="preserve">(указать муниципальное образование) </w:t>
      </w:r>
      <w:r w:rsidRPr="006057C0">
        <w:rPr>
          <w:rFonts w:ascii="Times New Roman" w:hAnsi="Times New Roman"/>
          <w:sz w:val="28"/>
          <w:szCs w:val="28"/>
        </w:rPr>
        <w:t>постановляю:</w:t>
      </w:r>
    </w:p>
    <w:p w:rsidR="004B6C6B" w:rsidRPr="006057C0" w:rsidRDefault="004B6C6B" w:rsidP="004B6C6B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1. Предоставить ____________________________________________________</w:t>
      </w:r>
    </w:p>
    <w:p w:rsidR="004B6C6B" w:rsidRPr="006057C0" w:rsidRDefault="004B6C6B" w:rsidP="004B6C6B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i/>
          <w:iCs/>
        </w:rPr>
      </w:pPr>
      <w:r w:rsidRPr="006057C0">
        <w:rPr>
          <w:rFonts w:ascii="Times New Roman" w:hAnsi="Times New Roman" w:cs="Times New Roman"/>
          <w:i/>
          <w:iCs/>
        </w:rPr>
        <w:t xml:space="preserve">                           (указываются данные заявителя: Ф.И.О. (при наличии), ИП, наименование юридического лица)</w:t>
      </w:r>
    </w:p>
    <w:p w:rsidR="004B6C6B" w:rsidRPr="006057C0" w:rsidRDefault="004B6C6B" w:rsidP="004B6C6B">
      <w:pPr>
        <w:pStyle w:val="HTML"/>
        <w:shd w:val="clear" w:color="auto" w:fill="FFFFFF"/>
        <w:ind w:right="-48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разрешение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  <w:r w:rsidRPr="006057C0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(указывается кадастровый номер объекта капитального строительства при наличии)</w:t>
      </w:r>
      <w:r w:rsidRPr="006057C0">
        <w:rPr>
          <w:rStyle w:val="af9"/>
          <w:rFonts w:ascii="Times New Roman" w:hAnsi="Times New Roman" w:cs="Times New Roman"/>
          <w:i/>
          <w:iCs/>
          <w:sz w:val="28"/>
          <w:szCs w:val="28"/>
        </w:rPr>
        <w:footnoteReference w:id="1"/>
      </w:r>
      <w:r w:rsidRPr="006057C0">
        <w:rPr>
          <w:rFonts w:ascii="Times New Roman" w:hAnsi="Times New Roman" w:cs="Times New Roman"/>
          <w:sz w:val="28"/>
          <w:szCs w:val="28"/>
        </w:rPr>
        <w:t xml:space="preserve">,  предполагаемого к строительству / реконструкции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(указывается нужное)</w:t>
      </w:r>
      <w:r w:rsidRPr="006057C0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____________________, расположенном по адресу: _____________________________________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(указывается адрес)</w:t>
      </w:r>
      <w:r w:rsidRPr="006057C0">
        <w:rPr>
          <w:rFonts w:ascii="Times New Roman" w:hAnsi="Times New Roman" w:cs="Times New Roman"/>
          <w:sz w:val="28"/>
          <w:szCs w:val="28"/>
        </w:rPr>
        <w:t>, для/ под</w:t>
      </w:r>
    </w:p>
    <w:p w:rsidR="004B6C6B" w:rsidRPr="006057C0" w:rsidRDefault="004B6C6B" w:rsidP="004B6C6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 xml:space="preserve">________________________________ 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 xml:space="preserve">(указывается   вид   разрешенного использования   земельного  участка   для   которого   испрашивается разрешение </w:t>
      </w:r>
      <w:r w:rsidRPr="006057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 отклонение от предельных параметров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 xml:space="preserve"> в соответствии с правилами землепользования и  застройки)</w:t>
      </w:r>
      <w:r w:rsidRPr="006057C0">
        <w:rPr>
          <w:rFonts w:ascii="Times New Roman" w:hAnsi="Times New Roman" w:cs="Times New Roman"/>
          <w:sz w:val="28"/>
          <w:szCs w:val="28"/>
        </w:rPr>
        <w:t xml:space="preserve"> – «_______________________» 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(указывается   испрашиваемый   параметр разрешенного  строительства,   реконструкции   объекта  капитального строительства)</w:t>
      </w:r>
      <w:r w:rsidRPr="006057C0">
        <w:rPr>
          <w:rFonts w:ascii="Times New Roman" w:hAnsi="Times New Roman" w:cs="Times New Roman"/>
          <w:sz w:val="28"/>
          <w:szCs w:val="28"/>
        </w:rPr>
        <w:t>.</w:t>
      </w:r>
    </w:p>
    <w:p w:rsidR="004B6C6B" w:rsidRPr="006057C0" w:rsidRDefault="004B6C6B" w:rsidP="004B6C6B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2. Отклонение от предельных параметров разрешенного строительства, реконструкции объектов капитального строительства, указанное в пункте 1 настоящего постановления, разрешается при условии соблюдения застройщиком требований технических регламентов.</w:t>
      </w:r>
    </w:p>
    <w:p w:rsidR="004B6C6B" w:rsidRPr="006057C0" w:rsidRDefault="004B6C6B" w:rsidP="004B6C6B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 xml:space="preserve">3. ______________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структурного подразделения или Ф.И.О. должностного лица администрации муниципального образования)</w:t>
      </w:r>
      <w:r w:rsidRPr="006057C0">
        <w:rPr>
          <w:rFonts w:ascii="Times New Roman" w:hAnsi="Times New Roman" w:cs="Times New Roman"/>
          <w:sz w:val="28"/>
          <w:szCs w:val="28"/>
        </w:rPr>
        <w:t xml:space="preserve"> в течение 10 (десяти) дней со дня принятия настоящего постановления обеспечить:</w:t>
      </w:r>
    </w:p>
    <w:p w:rsidR="004B6C6B" w:rsidRPr="006057C0" w:rsidRDefault="004B6C6B" w:rsidP="004B6C6B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 xml:space="preserve">а) размещение настоящего постановления в сети Интернет на сайте ___________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(указывается официальный сайт органа местного самоуправления)</w:t>
      </w:r>
      <w:r w:rsidRPr="006057C0">
        <w:rPr>
          <w:rFonts w:ascii="Times New Roman" w:hAnsi="Times New Roman" w:cs="Times New Roman"/>
          <w:sz w:val="28"/>
          <w:szCs w:val="28"/>
        </w:rPr>
        <w:t>;</w:t>
      </w:r>
    </w:p>
    <w:p w:rsidR="004B6C6B" w:rsidRPr="006057C0" w:rsidRDefault="004B6C6B" w:rsidP="004B6C6B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 xml:space="preserve">б) опубликование в ___________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(указывается печатное средство массовое информации,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образования)</w:t>
      </w:r>
      <w:r w:rsidRPr="006057C0">
        <w:rPr>
          <w:rFonts w:ascii="Times New Roman" w:hAnsi="Times New Roman" w:cs="Times New Roman"/>
          <w:sz w:val="28"/>
          <w:szCs w:val="28"/>
        </w:rPr>
        <w:t>.</w:t>
      </w:r>
    </w:p>
    <w:p w:rsidR="004B6C6B" w:rsidRPr="006057C0" w:rsidRDefault="004B6C6B" w:rsidP="004B6C6B">
      <w:pPr>
        <w:pStyle w:val="HTML"/>
        <w:shd w:val="clear" w:color="auto" w:fill="FFFFFF"/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принятия.</w:t>
      </w:r>
    </w:p>
    <w:p w:rsidR="004B6C6B" w:rsidRPr="006057C0" w:rsidRDefault="004B6C6B" w:rsidP="004B6C6B">
      <w:pPr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>________________________ _________________ _________________________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</w:rPr>
      </w:pPr>
      <w:bookmarkStart w:id="171" w:name="sub_60000"/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5</w:t>
      </w: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  <w:t>к Административному регламенту</w:t>
      </w:r>
      <w:r w:rsidRPr="00262769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bookmarkEnd w:id="171"/>
      <w:r w:rsidRPr="0026276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</w:rPr>
        <w:t>«</w:t>
      </w: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p w:rsidR="004B6C6B" w:rsidRPr="006057C0" w:rsidRDefault="004B6C6B" w:rsidP="004B6C6B">
      <w:pPr>
        <w:jc w:val="right"/>
        <w:rPr>
          <w:rFonts w:ascii="Times New Roman" w:hAnsi="Times New Roman"/>
        </w:rPr>
      </w:pPr>
    </w:p>
    <w:p w:rsidR="004B6C6B" w:rsidRPr="006057C0" w:rsidRDefault="004B6C6B" w:rsidP="004B6C6B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(фамилия, имя, отчество (при наличии)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заявителя, ОГРНИП (для физического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для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заявителя, ИНН, ОГРН -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почтовый индекс и адрес, телефон,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адрес электронной почты)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6C6B" w:rsidRPr="00992839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4B6C6B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6C6B" w:rsidRPr="00992839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городского округа Кинель</w:t>
      </w: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Решение об отказе в приеме документов</w:t>
      </w:r>
    </w:p>
    <w:p w:rsidR="004B6C6B" w:rsidRPr="006057C0" w:rsidRDefault="004B6C6B" w:rsidP="004B6C6B"/>
    <w:p w:rsidR="004B6C6B" w:rsidRPr="006057C0" w:rsidRDefault="004B6C6B" w:rsidP="004B6C6B">
      <w:pPr>
        <w:ind w:firstLine="709"/>
        <w:rPr>
          <w:rFonts w:ascii="Times New Roman" w:hAnsi="Times New Roman"/>
          <w:sz w:val="28"/>
          <w:szCs w:val="28"/>
        </w:rPr>
      </w:pPr>
      <w:r w:rsidRPr="006057C0">
        <w:rPr>
          <w:rFonts w:ascii="Times New Roman" w:hAnsi="Times New Roman"/>
          <w:sz w:val="28"/>
          <w:szCs w:val="28"/>
        </w:rPr>
        <w:t xml:space="preserve">В приеме документов для предоставления услуги по предоставлению разрешения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 xml:space="preserve">на 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/>
          <w:i/>
          <w:iCs/>
          <w:sz w:val="28"/>
          <w:szCs w:val="28"/>
        </w:rPr>
        <w:t>(указать нужное)</w:t>
      </w:r>
      <w:r w:rsidRPr="006057C0">
        <w:rPr>
          <w:rFonts w:ascii="Times New Roman" w:hAnsi="Times New Roman"/>
          <w:sz w:val="28"/>
          <w:szCs w:val="28"/>
        </w:rPr>
        <w:t xml:space="preserve"> </w:t>
      </w:r>
      <w:r w:rsidRPr="006057C0">
        <w:rPr>
          <w:rFonts w:ascii="Times New Roman" w:hAnsi="Times New Roman"/>
          <w:sz w:val="28"/>
          <w:szCs w:val="28"/>
          <w:shd w:val="clear" w:color="auto" w:fill="FFFFFF"/>
        </w:rPr>
        <w:t>объекта капитального строительства</w:t>
      </w:r>
      <w:r w:rsidRPr="006057C0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200"/>
        <w:gridCol w:w="322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«а» пункта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о предоставлении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, заявление о выдаче дубликата, заявление об исправлении допущенных опечаток и ошибок представлено в орган власти, в полномочия которого не входит предоставление услуги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Указывается, какое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ведомство, организация предоставляет услугу, информация о его местонахождении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«б»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, заявления о выдаче дубликата, заявления об исправлении допущенных опечаток и ошибок, в том числе в интерактивной форме заявления на Едином портале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 предусмотренных пунктами 2.9.1, 2.9.2 Административного регламента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подача заявления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, заявление о выдаче дубликата, заявление об исправлении допущенных опечаток и ошибок </w:t>
            </w:r>
            <w:r w:rsidRPr="006057C0">
              <w:rPr>
                <w:rFonts w:ascii="Times New Roman" w:hAnsi="Times New Roman"/>
                <w:sz w:val="24"/>
                <w:szCs w:val="24"/>
              </w:rPr>
              <w:t>от имени заявителя не уполномоченным на то лицом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Указывается на то, какое именно лицо, представило документы, и лицо, которое рассматривается в качестве уполномоченного лица в силу требований законодательства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сведения, содержащиеся в документах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«з»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>___________________________________________________________________.</w:t>
      </w:r>
    </w:p>
    <w:p w:rsidR="004B6C6B" w:rsidRPr="006057C0" w:rsidRDefault="004B6C6B" w:rsidP="004B6C6B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>________________________ _________________ _________________________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>Дата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</w:rPr>
      </w:pPr>
      <w:bookmarkStart w:id="172" w:name="sub_70000"/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</w:t>
      </w: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t> 6</w:t>
      </w: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  <w:t>к Административному регламенту</w:t>
      </w:r>
      <w:r w:rsidRPr="00262769"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  <w:br/>
      </w:r>
      <w:r w:rsidRPr="0026276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</w:rPr>
        <w:t>«</w:t>
      </w: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4B6C6B" w:rsidRPr="00262769" w:rsidRDefault="004B6C6B" w:rsidP="004B6C6B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>объекта капитального строительства»</w:t>
      </w:r>
    </w:p>
    <w:bookmarkEnd w:id="172"/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(фамилия, имя, отчество (при наличии)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заявителя, ОГРНИП (для физического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для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заявителя, ИНН, ОГРН -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почтовый индекс и адрес, телефон,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адрес электронной почты)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6C6B" w:rsidRPr="00992839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4B6C6B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6C6B" w:rsidRPr="00992839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городского округа Кинель</w:t>
      </w:r>
    </w:p>
    <w:p w:rsidR="004B6C6B" w:rsidRPr="006057C0" w:rsidRDefault="004B6C6B" w:rsidP="004B6C6B">
      <w:pPr>
        <w:pStyle w:val="1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Решение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об отказе в предоставлении разрешения на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объекта капитального строительства</w:t>
      </w:r>
    </w:p>
    <w:p w:rsidR="004B6C6B" w:rsidRPr="006057C0" w:rsidRDefault="004B6C6B" w:rsidP="004B6C6B"/>
    <w:p w:rsidR="004B6C6B" w:rsidRPr="006057C0" w:rsidRDefault="004B6C6B" w:rsidP="004B6C6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 № _______ принято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(дата и номер регистрации)</w:t>
      </w:r>
    </w:p>
    <w:p w:rsidR="004B6C6B" w:rsidRPr="006057C0" w:rsidRDefault="004B6C6B" w:rsidP="004B6C6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разрешения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</w:p>
    <w:p w:rsidR="004B6C6B" w:rsidRPr="006057C0" w:rsidRDefault="004B6C6B" w:rsidP="004B6C6B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200"/>
        <w:gridCol w:w="322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предоставлении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в предоставлении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требованиям технических регламентов, строительным, санитарно-эпидемиологическим, противопожарным и иным нормам и правилам, установленным законодательством Российской Федерации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>сведения, указанные в заявлении о предоставлении услуги, не подтверждены сведениями, полученными в рамках межведомственного взаимодействия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>отсутствие у заявителя прав на: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- земельный участок, на котором предполагается строительство или реконструкция объекта капитального строительства, в отношении которого подано заявление о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строительства;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- предполагаемый к реконструкции объект капитального строительства, 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в отношении которого подано заявление о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разрешенной реконструкции объекта капитального строительства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несоответствие градостроительному регламенту, установленному правилами землепользования и застройки соответствующего муниципального образования: 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- вида разрешенного использования земельного участка, на котором предполагается строительство, реконструкция объекта капитального </w:t>
            </w:r>
            <w:r w:rsidRPr="006057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строительства, в отношении которого подано заявление о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объекта капитального строительства;</w:t>
            </w:r>
          </w:p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 xml:space="preserve">- вида разрешенного использования объекта капитального строительства, в отношении которого подано заявление о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разрешения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разрешенной реконструкции объекта капитального строительства</w:t>
            </w:r>
            <w:r w:rsidRPr="00605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«д»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>запрашиваемое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«з»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>земельный участок или объект капитального строительства, в отношении которого запрашивается разрешение,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«и»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для которой не устанавливаются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«к»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>запрошено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Подпункт «л»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57C0">
              <w:rPr>
                <w:rFonts w:ascii="Times New Roman" w:hAnsi="Times New Roman"/>
                <w:sz w:val="24"/>
                <w:szCs w:val="24"/>
              </w:rPr>
              <w:t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здания, строения, сооружения и (или) требований к архитектурно-градостроительному облику объекта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предоставлении разрешения на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  <w:r w:rsidRPr="006057C0">
        <w:rPr>
          <w:rFonts w:ascii="Times New Roman" w:hAnsi="Times New Roman" w:cs="Times New Roman"/>
          <w:sz w:val="28"/>
          <w:szCs w:val="28"/>
        </w:rPr>
        <w:t xml:space="preserve"> после устранения указанных нарушений.</w:t>
      </w:r>
    </w:p>
    <w:p w:rsidR="004B6C6B" w:rsidRPr="006057C0" w:rsidRDefault="004B6C6B" w:rsidP="004B6C6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___________________________, а также в судебном порядке.</w:t>
      </w:r>
    </w:p>
    <w:p w:rsidR="004B6C6B" w:rsidRPr="006057C0" w:rsidRDefault="004B6C6B" w:rsidP="004B6C6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</w:t>
      </w:r>
    </w:p>
    <w:p w:rsidR="004B6C6B" w:rsidRPr="006057C0" w:rsidRDefault="004B6C6B" w:rsidP="004B6C6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4B6C6B" w:rsidRPr="006057C0" w:rsidRDefault="004B6C6B" w:rsidP="004B6C6B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отказа в предоставлении разрешения на </w:t>
      </w:r>
      <w:r w:rsidRPr="006057C0">
        <w:rPr>
          <w:rFonts w:ascii="Times New Roman" w:hAnsi="Times New Roman" w:cs="Times New Roman"/>
          <w:sz w:val="20"/>
          <w:szCs w:val="20"/>
          <w:shd w:val="clear" w:color="auto" w:fill="FFFFFF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6057C0">
        <w:rPr>
          <w:rFonts w:ascii="Times New Roman" w:hAnsi="Times New Roman" w:cs="Times New Roman"/>
          <w:sz w:val="20"/>
          <w:szCs w:val="20"/>
        </w:rPr>
        <w:t>, а также иная дополнительная информация</w:t>
      </w:r>
      <w:r w:rsidRPr="006057C0">
        <w:rPr>
          <w:rFonts w:ascii="Times New Roman" w:hAnsi="Times New Roman" w:cs="Times New Roman"/>
          <w:sz w:val="22"/>
          <w:szCs w:val="22"/>
        </w:rPr>
        <w:t xml:space="preserve"> при наличии)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>________________________ _________________ _________________________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>Дата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</w:rPr>
      </w:pPr>
      <w:bookmarkStart w:id="173" w:name="sub_80000"/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br w:type="page"/>
      </w:r>
      <w:r w:rsidRPr="006057C0" w:rsidDel="00175D18">
        <w:rPr>
          <w:rStyle w:val="a3"/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bookmarkStart w:id="174" w:name="sub_100000"/>
      <w:bookmarkEnd w:id="173"/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bookmarkStart w:id="175" w:name="sub_110000"/>
      <w:bookmarkEnd w:id="174"/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t>7</w:t>
      </w: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  <w:t>к Административному регламенту</w:t>
      </w:r>
      <w:r w:rsidRPr="00262769">
        <w:rPr>
          <w:rStyle w:val="a3"/>
          <w:rFonts w:ascii="Times New Roman" w:hAnsi="Times New Roman"/>
          <w:b w:val="0"/>
          <w:color w:val="auto"/>
          <w:sz w:val="24"/>
          <w:szCs w:val="24"/>
        </w:rPr>
        <w:br/>
      </w:r>
      <w:r w:rsidRPr="0026276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</w:rPr>
        <w:t>«</w:t>
      </w: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Предоставление разрешения на отклонение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строительства, реконструкции </w:t>
      </w:r>
    </w:p>
    <w:p w:rsidR="004B6C6B" w:rsidRPr="00262769" w:rsidRDefault="004B6C6B" w:rsidP="004B6C6B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62769">
        <w:rPr>
          <w:rFonts w:ascii="Times New Roman" w:hAnsi="Times New Roman"/>
          <w:bCs/>
          <w:sz w:val="24"/>
          <w:szCs w:val="24"/>
          <w:shd w:val="clear" w:color="auto" w:fill="FFFFFF"/>
        </w:rPr>
        <w:t>объекта капитально</w:t>
      </w:r>
    </w:p>
    <w:p w:rsidR="004B6C6B" w:rsidRPr="006057C0" w:rsidRDefault="004B6C6B" w:rsidP="004B6C6B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605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го строительства»</w:t>
      </w:r>
    </w:p>
    <w:bookmarkEnd w:id="175"/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jc w:val="right"/>
        <w:rPr>
          <w:rStyle w:val="a3"/>
          <w:rFonts w:ascii="Times New Roman" w:hAnsi="Times New Roman"/>
          <w:color w:val="auto"/>
          <w:sz w:val="24"/>
          <w:szCs w:val="24"/>
        </w:rPr>
      </w:pPr>
      <w:r w:rsidRPr="006057C0">
        <w:rPr>
          <w:rStyle w:val="a3"/>
          <w:rFonts w:ascii="Times New Roman" w:hAnsi="Times New Roman"/>
          <w:color w:val="auto"/>
          <w:sz w:val="24"/>
          <w:szCs w:val="24"/>
        </w:rPr>
        <w:t>форма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(фамилия, имя, отчество (при наличии)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заявителя, ОГРНИП (для физического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для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заявителя, ИНН, ОГРН -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почтовый индекс и адрес, телефон,</w:t>
      </w:r>
    </w:p>
    <w:p w:rsidR="004B6C6B" w:rsidRPr="006057C0" w:rsidRDefault="004B6C6B" w:rsidP="004B6C6B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адрес электронной почты)</w:t>
      </w:r>
    </w:p>
    <w:p w:rsidR="004B6C6B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6C6B" w:rsidRPr="00992839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4B6C6B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6C6B" w:rsidRPr="00992839" w:rsidRDefault="004B6C6B" w:rsidP="004B6C6B">
      <w:pPr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92839">
        <w:rPr>
          <w:rFonts w:ascii="Times New Roman" w:hAnsi="Times New Roman"/>
          <w:b/>
          <w:sz w:val="28"/>
          <w:szCs w:val="28"/>
        </w:rPr>
        <w:t>городского округа Кинель</w:t>
      </w:r>
    </w:p>
    <w:p w:rsidR="004B6C6B" w:rsidRDefault="004B6C6B" w:rsidP="004B6C6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B6C6B" w:rsidRPr="006057C0" w:rsidRDefault="004B6C6B" w:rsidP="004B6C6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Решение </w:t>
      </w:r>
    </w:p>
    <w:p w:rsidR="004B6C6B" w:rsidRPr="006057C0" w:rsidRDefault="004B6C6B" w:rsidP="004B6C6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отказе во внесении исправлений в разрешение на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объекта капитального строительства</w:t>
      </w:r>
    </w:p>
    <w:p w:rsidR="004B6C6B" w:rsidRPr="006057C0" w:rsidRDefault="004B6C6B" w:rsidP="004B6C6B"/>
    <w:p w:rsidR="004B6C6B" w:rsidRPr="006057C0" w:rsidRDefault="004B6C6B" w:rsidP="004B6C6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объекта капитального строительства</w:t>
      </w:r>
      <w:r w:rsidRPr="006057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_____________________ № _______________ принято 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(дата и номер регистрации)</w:t>
      </w:r>
    </w:p>
    <w:p w:rsidR="004B6C6B" w:rsidRPr="006057C0" w:rsidRDefault="004B6C6B" w:rsidP="004B6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отказе во внесении исправлений в разрешение на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  <w:r w:rsidRPr="006057C0">
        <w:rPr>
          <w:rFonts w:ascii="Times New Roman" w:hAnsi="Times New Roman" w:cs="Times New Roman"/>
          <w:sz w:val="28"/>
          <w:szCs w:val="28"/>
        </w:rPr>
        <w:t>.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200"/>
        <w:gridCol w:w="3220"/>
      </w:tblGrid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во внесении исправлений в разрешение на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отклонение от предельных параметров разрешенного строительства, реконструкции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капитального строительства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C6B" w:rsidRPr="006057C0" w:rsidRDefault="004B6C6B" w:rsidP="00B93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во внесении исправлений в разрешение на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отклонение от предельных параметров разрешенного строительства или реконструкции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капитального строительства</w:t>
            </w:r>
          </w:p>
        </w:tc>
      </w:tr>
      <w:tr w:rsidR="004B6C6B" w:rsidRPr="006057C0" w:rsidTr="00B93DC9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Пункт 2.17.2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6B" w:rsidRPr="006057C0" w:rsidRDefault="004B6C6B" w:rsidP="00B93D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опечаток и ошибок в разрешении на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отклонение от предельных параметров разрешенного строительства, реконструкции </w:t>
            </w: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605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капитального строительства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C6B" w:rsidRPr="006057C0" w:rsidRDefault="004B6C6B" w:rsidP="00B93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C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разрешении на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отклонение от предельных параметров разрешенного строительства / реконструкции </w:t>
      </w:r>
      <w:r w:rsidRPr="006057C0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6057C0">
        <w:rPr>
          <w:rFonts w:ascii="Times New Roman" w:hAnsi="Times New Roman" w:cs="Times New Roman"/>
          <w:sz w:val="28"/>
          <w:szCs w:val="28"/>
        </w:rPr>
        <w:t xml:space="preserve"> </w:t>
      </w:r>
      <w:r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капитального строительства</w:t>
      </w:r>
      <w:r w:rsidRPr="006057C0">
        <w:rPr>
          <w:rFonts w:ascii="Times New Roman" w:hAnsi="Times New Roman" w:cs="Times New Roman"/>
          <w:sz w:val="28"/>
          <w:szCs w:val="28"/>
        </w:rPr>
        <w:t xml:space="preserve"> после устранения указанных нарушений.</w:t>
      </w:r>
    </w:p>
    <w:p w:rsidR="004B6C6B" w:rsidRPr="006057C0" w:rsidRDefault="004B6C6B" w:rsidP="004B6C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Данный отказ   может быть   обжалован   в   досудебном порядке путем направления жалобы в ______________________________________________, а также в судебном порядке.</w:t>
      </w:r>
    </w:p>
    <w:p w:rsidR="004B6C6B" w:rsidRPr="006057C0" w:rsidRDefault="004B6C6B" w:rsidP="004B6C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</w:t>
      </w:r>
    </w:p>
    <w:p w:rsidR="004B6C6B" w:rsidRPr="006057C0" w:rsidRDefault="004B6C6B" w:rsidP="004B6C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C0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4B6C6B" w:rsidRPr="006057C0" w:rsidRDefault="004B6C6B" w:rsidP="004B6C6B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(указывается информация, необходимая для устранения причин отказа во внесении исправлений в разрешении на </w:t>
      </w:r>
      <w:r w:rsidRPr="006057C0">
        <w:rPr>
          <w:rFonts w:ascii="Times New Roman" w:hAnsi="Times New Roman" w:cs="Times New Roman"/>
          <w:sz w:val="22"/>
          <w:szCs w:val="22"/>
          <w:shd w:val="clear" w:color="auto" w:fill="FFFFFF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6057C0">
        <w:rPr>
          <w:rFonts w:ascii="Times New Roman" w:hAnsi="Times New Roman" w:cs="Times New Roman"/>
          <w:sz w:val="22"/>
          <w:szCs w:val="22"/>
        </w:rPr>
        <w:t>, а также иная дополнительная информация при наличии)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>________________________ _________________ _________________________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(должность)            (подпись)      (фамилия, имя, отчество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 xml:space="preserve">                                                 (при наличии)</w:t>
      </w:r>
    </w:p>
    <w:p w:rsidR="004B6C6B" w:rsidRPr="006057C0" w:rsidRDefault="004B6C6B" w:rsidP="004B6C6B">
      <w:pPr>
        <w:pStyle w:val="a6"/>
        <w:rPr>
          <w:rFonts w:ascii="Times New Roman" w:hAnsi="Times New Roman" w:cs="Times New Roman"/>
          <w:sz w:val="22"/>
          <w:szCs w:val="22"/>
        </w:rPr>
      </w:pPr>
      <w:r w:rsidRPr="006057C0">
        <w:rPr>
          <w:rFonts w:ascii="Times New Roman" w:hAnsi="Times New Roman" w:cs="Times New Roman"/>
          <w:sz w:val="22"/>
          <w:szCs w:val="22"/>
        </w:rPr>
        <w:t>Дата</w:t>
      </w:r>
    </w:p>
    <w:p w:rsidR="004B6C6B" w:rsidRPr="006057C0" w:rsidRDefault="004B6C6B" w:rsidP="004B6C6B">
      <w:pPr>
        <w:rPr>
          <w:rFonts w:ascii="Times New Roman" w:hAnsi="Times New Roman"/>
        </w:rPr>
      </w:pPr>
    </w:p>
    <w:p w:rsidR="004B6C6B" w:rsidRPr="006057C0" w:rsidRDefault="004B6C6B" w:rsidP="004B6C6B">
      <w:pPr>
        <w:rPr>
          <w:rFonts w:ascii="Times New Roman" w:hAnsi="Times New Roman"/>
        </w:rPr>
      </w:pPr>
    </w:p>
    <w:p w:rsidR="003C045C" w:rsidRDefault="003C045C" w:rsidP="00DE3186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3C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73" w:rsidRDefault="00391473" w:rsidP="00D12AB9">
      <w:pPr>
        <w:spacing w:after="0" w:line="240" w:lineRule="auto"/>
      </w:pPr>
      <w:r>
        <w:separator/>
      </w:r>
    </w:p>
  </w:endnote>
  <w:endnote w:type="continuationSeparator" w:id="0">
    <w:p w:rsidR="00391473" w:rsidRDefault="00391473" w:rsidP="00D1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73" w:rsidRDefault="00391473" w:rsidP="00D12AB9">
      <w:pPr>
        <w:spacing w:after="0" w:line="240" w:lineRule="auto"/>
      </w:pPr>
      <w:r>
        <w:separator/>
      </w:r>
    </w:p>
  </w:footnote>
  <w:footnote w:type="continuationSeparator" w:id="0">
    <w:p w:rsidR="00391473" w:rsidRDefault="00391473" w:rsidP="00D12AB9">
      <w:pPr>
        <w:spacing w:after="0" w:line="240" w:lineRule="auto"/>
      </w:pPr>
      <w:r>
        <w:continuationSeparator/>
      </w:r>
    </w:p>
  </w:footnote>
  <w:footnote w:id="1">
    <w:p w:rsidR="004B6C6B" w:rsidRPr="004E183F" w:rsidRDefault="004B6C6B" w:rsidP="004B6C6B">
      <w:pPr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E183F">
        <w:rPr>
          <w:rStyle w:val="af9"/>
          <w:rFonts w:ascii="Times New Roman" w:hAnsi="Times New Roman"/>
          <w:sz w:val="20"/>
          <w:szCs w:val="20"/>
        </w:rPr>
        <w:footnoteRef/>
      </w:r>
      <w:r w:rsidRPr="004E183F">
        <w:rPr>
          <w:rFonts w:ascii="Times New Roman" w:hAnsi="Times New Roman"/>
          <w:sz w:val="20"/>
          <w:szCs w:val="20"/>
        </w:rPr>
        <w:t xml:space="preserve"> Слова «</w:t>
      </w:r>
      <w:r w:rsidRPr="004E183F">
        <w:rPr>
          <w:rFonts w:ascii="Times New Roman" w:hAnsi="Times New Roman"/>
          <w:color w:val="22272F"/>
          <w:sz w:val="20"/>
          <w:szCs w:val="20"/>
        </w:rPr>
        <w:t xml:space="preserve">с кадастровым номером _______________________ </w:t>
      </w:r>
      <w:r w:rsidRPr="004E183F">
        <w:rPr>
          <w:rFonts w:ascii="Times New Roman" w:hAnsi="Times New Roman"/>
          <w:i/>
          <w:iCs/>
          <w:color w:val="22272F"/>
          <w:sz w:val="20"/>
          <w:szCs w:val="20"/>
        </w:rPr>
        <w:t xml:space="preserve">(указывается кадастровый номер объекта капитального строительства при наличии)» </w:t>
      </w:r>
      <w:r w:rsidRPr="004E183F">
        <w:rPr>
          <w:rFonts w:ascii="Times New Roman" w:hAnsi="Times New Roman"/>
          <w:color w:val="22272F"/>
          <w:sz w:val="20"/>
          <w:szCs w:val="20"/>
        </w:rPr>
        <w:t>исключаются в случае</w:t>
      </w:r>
      <w:r>
        <w:rPr>
          <w:rFonts w:ascii="Times New Roman" w:hAnsi="Times New Roman"/>
          <w:color w:val="22272F"/>
          <w:sz w:val="20"/>
          <w:szCs w:val="20"/>
        </w:rPr>
        <w:t xml:space="preserve"> подачи заявления на предоставление разрешения</w:t>
      </w:r>
      <w:r w:rsidRPr="004E183F">
        <w:rPr>
          <w:rFonts w:ascii="Times New Roman" w:hAnsi="Times New Roman"/>
          <w:i/>
          <w:iCs/>
          <w:color w:val="22272F"/>
          <w:sz w:val="20"/>
          <w:szCs w:val="20"/>
        </w:rPr>
        <w:t xml:space="preserve"> </w:t>
      </w:r>
      <w:r w:rsidRPr="004E183F">
        <w:rPr>
          <w:rFonts w:ascii="Times New Roman" w:hAnsi="Times New Roman"/>
          <w:color w:val="000000"/>
          <w:sz w:val="20"/>
          <w:szCs w:val="20"/>
        </w:rPr>
        <w:t>на</w:t>
      </w:r>
      <w:r w:rsidRPr="004E18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E8"/>
    <w:rsid w:val="00337720"/>
    <w:rsid w:val="00391473"/>
    <w:rsid w:val="003C045C"/>
    <w:rsid w:val="004B6C6B"/>
    <w:rsid w:val="008163DF"/>
    <w:rsid w:val="00862601"/>
    <w:rsid w:val="008E62E8"/>
    <w:rsid w:val="00915095"/>
    <w:rsid w:val="0096748F"/>
    <w:rsid w:val="00BD5E32"/>
    <w:rsid w:val="00C0658C"/>
    <w:rsid w:val="00C92F05"/>
    <w:rsid w:val="00D12AB9"/>
    <w:rsid w:val="00D7120D"/>
    <w:rsid w:val="00DE3186"/>
    <w:rsid w:val="00E24B6F"/>
    <w:rsid w:val="00F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A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AB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D12AB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12AB9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12A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D12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D12A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8">
    <w:name w:val="Сноска"/>
    <w:basedOn w:val="a"/>
    <w:next w:val="a"/>
    <w:uiPriority w:val="99"/>
    <w:rsid w:val="00D12A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Цветовое выделение для Текст"/>
    <w:uiPriority w:val="99"/>
    <w:rsid w:val="00D12AB9"/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D12A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b">
    <w:name w:val="Верхний колонтитул Знак"/>
    <w:basedOn w:val="a0"/>
    <w:link w:val="aa"/>
    <w:uiPriority w:val="99"/>
    <w:rsid w:val="00D12AB9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D12A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d">
    <w:name w:val="Нижний колонтитул Знак"/>
    <w:basedOn w:val="a0"/>
    <w:link w:val="ac"/>
    <w:uiPriority w:val="99"/>
    <w:rsid w:val="00D12AB9"/>
    <w:rPr>
      <w:rFonts w:ascii="Arial" w:eastAsia="Times New Roman" w:hAnsi="Arial" w:cs="Arial"/>
      <w:sz w:val="26"/>
      <w:szCs w:val="26"/>
      <w:lang w:eastAsia="ru-RU"/>
    </w:rPr>
  </w:style>
  <w:style w:type="character" w:styleId="ae">
    <w:name w:val="page number"/>
    <w:basedOn w:val="a0"/>
    <w:uiPriority w:val="99"/>
    <w:semiHidden/>
    <w:unhideWhenUsed/>
    <w:rsid w:val="00D12AB9"/>
  </w:style>
  <w:style w:type="character" w:styleId="af">
    <w:name w:val="annotation reference"/>
    <w:uiPriority w:val="99"/>
    <w:semiHidden/>
    <w:unhideWhenUsed/>
    <w:rsid w:val="00D12A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2A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2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2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2AB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D12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unhideWhenUsed/>
    <w:rsid w:val="00D12AB9"/>
    <w:rPr>
      <w:color w:val="0000FF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D12AB9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D12AB9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D12A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12AB9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D12AB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12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2A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D12AB9"/>
  </w:style>
  <w:style w:type="table" w:styleId="afa">
    <w:name w:val="Table Grid"/>
    <w:basedOn w:val="a1"/>
    <w:uiPriority w:val="39"/>
    <w:rsid w:val="00D12A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D12AB9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12A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12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2A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D12AB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fe">
    <w:name w:val="Body Text"/>
    <w:basedOn w:val="a"/>
    <w:link w:val="aff"/>
    <w:uiPriority w:val="99"/>
    <w:semiHidden/>
    <w:unhideWhenUsed/>
    <w:rsid w:val="00D12AB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D12AB9"/>
    <w:rPr>
      <w:rFonts w:ascii="Calibri" w:eastAsia="Times New Roman" w:hAnsi="Calibri" w:cs="Times New Roman"/>
      <w:lang w:eastAsia="ru-RU"/>
    </w:rPr>
  </w:style>
  <w:style w:type="character" w:styleId="aff0">
    <w:name w:val="FollowedHyperlink"/>
    <w:basedOn w:val="a0"/>
    <w:uiPriority w:val="99"/>
    <w:semiHidden/>
    <w:unhideWhenUsed/>
    <w:rsid w:val="00D12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A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AB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D12AB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12AB9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12A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D12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D12A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8">
    <w:name w:val="Сноска"/>
    <w:basedOn w:val="a"/>
    <w:next w:val="a"/>
    <w:uiPriority w:val="99"/>
    <w:rsid w:val="00D12A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Цветовое выделение для Текст"/>
    <w:uiPriority w:val="99"/>
    <w:rsid w:val="00D12AB9"/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D12A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b">
    <w:name w:val="Верхний колонтитул Знак"/>
    <w:basedOn w:val="a0"/>
    <w:link w:val="aa"/>
    <w:uiPriority w:val="99"/>
    <w:rsid w:val="00D12AB9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D12A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d">
    <w:name w:val="Нижний колонтитул Знак"/>
    <w:basedOn w:val="a0"/>
    <w:link w:val="ac"/>
    <w:uiPriority w:val="99"/>
    <w:rsid w:val="00D12AB9"/>
    <w:rPr>
      <w:rFonts w:ascii="Arial" w:eastAsia="Times New Roman" w:hAnsi="Arial" w:cs="Arial"/>
      <w:sz w:val="26"/>
      <w:szCs w:val="26"/>
      <w:lang w:eastAsia="ru-RU"/>
    </w:rPr>
  </w:style>
  <w:style w:type="character" w:styleId="ae">
    <w:name w:val="page number"/>
    <w:basedOn w:val="a0"/>
    <w:uiPriority w:val="99"/>
    <w:semiHidden/>
    <w:unhideWhenUsed/>
    <w:rsid w:val="00D12AB9"/>
  </w:style>
  <w:style w:type="character" w:styleId="af">
    <w:name w:val="annotation reference"/>
    <w:uiPriority w:val="99"/>
    <w:semiHidden/>
    <w:unhideWhenUsed/>
    <w:rsid w:val="00D12A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2A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2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2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2AB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D12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unhideWhenUsed/>
    <w:rsid w:val="00D12AB9"/>
    <w:rPr>
      <w:color w:val="0000FF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D12AB9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D12AB9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D12A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12AB9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D12AB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12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2A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D12AB9"/>
  </w:style>
  <w:style w:type="table" w:styleId="afa">
    <w:name w:val="Table Grid"/>
    <w:basedOn w:val="a1"/>
    <w:uiPriority w:val="39"/>
    <w:rsid w:val="00D12A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D12AB9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12A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12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2A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D12AB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fe">
    <w:name w:val="Body Text"/>
    <w:basedOn w:val="a"/>
    <w:link w:val="aff"/>
    <w:uiPriority w:val="99"/>
    <w:semiHidden/>
    <w:unhideWhenUsed/>
    <w:rsid w:val="00D12AB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D12AB9"/>
    <w:rPr>
      <w:rFonts w:ascii="Calibri" w:eastAsia="Times New Roman" w:hAnsi="Calibri" w:cs="Times New Roman"/>
      <w:lang w:eastAsia="ru-RU"/>
    </w:rPr>
  </w:style>
  <w:style w:type="character" w:styleId="aff0">
    <w:name w:val="FollowedHyperlink"/>
    <w:basedOn w:val="a0"/>
    <w:uiPriority w:val="99"/>
    <w:semiHidden/>
    <w:unhideWhenUsed/>
    <w:rsid w:val="00D12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8325800/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325800/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77</Pages>
  <Words>20705</Words>
  <Characters>118025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2025-05-20T09:46:00Z</cp:lastPrinted>
  <dcterms:created xsi:type="dcterms:W3CDTF">2025-05-12T10:33:00Z</dcterms:created>
  <dcterms:modified xsi:type="dcterms:W3CDTF">2025-05-23T10:24:00Z</dcterms:modified>
</cp:coreProperties>
</file>